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34123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A5E4C" w:rsidP="008262A3">
            <w:r>
              <w:t>June 16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A5E4C" w:rsidP="00816B78">
            <w:pPr>
              <w:rPr>
                <w:lang w:val="en-US"/>
              </w:rPr>
            </w:pPr>
            <w:r>
              <w:t>Le 16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7031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A5E4C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070315" w:rsidTr="00F47372">
        <w:tc>
          <w:tcPr>
            <w:tcW w:w="2269" w:type="pct"/>
          </w:tcPr>
          <w:p w:rsidR="00C2612E" w:rsidRPr="00AA5E4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A5E4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604A9" w:rsidRDefault="00AA5E4C">
            <w:pPr>
              <w:pStyle w:val="SCCLsocPrefix"/>
            </w:pPr>
            <w:r>
              <w:t>BETWEEN:</w:t>
            </w:r>
            <w:r>
              <w:br/>
            </w:r>
          </w:p>
          <w:p w:rsidR="00B604A9" w:rsidRDefault="00AA5E4C">
            <w:pPr>
              <w:pStyle w:val="SCCLsocParty"/>
            </w:pPr>
            <w:r>
              <w:t>Alfreda Melkowska</w:t>
            </w:r>
            <w:r>
              <w:br/>
            </w:r>
          </w:p>
          <w:p w:rsidR="00B604A9" w:rsidRDefault="00AA5E4C">
            <w:pPr>
              <w:pStyle w:val="SCCLsocPartyRole"/>
            </w:pPr>
            <w:r>
              <w:t>Applicant</w:t>
            </w:r>
            <w:r>
              <w:br/>
            </w:r>
          </w:p>
          <w:p w:rsidR="00B604A9" w:rsidRDefault="00AA5E4C">
            <w:pPr>
              <w:pStyle w:val="SCCLsocVersus"/>
            </w:pPr>
            <w:r>
              <w:t>- and -</w:t>
            </w:r>
            <w:r>
              <w:br/>
            </w:r>
          </w:p>
          <w:p w:rsidR="00B604A9" w:rsidRPr="00AA5E4C" w:rsidRDefault="003B7C7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Office m</w:t>
            </w:r>
            <w:r w:rsidR="00AA5E4C" w:rsidRPr="00AA5E4C">
              <w:rPr>
                <w:lang w:val="fr-CA"/>
              </w:rPr>
              <w:t>unicipal d'</w:t>
            </w:r>
            <w:r>
              <w:rPr>
                <w:lang w:val="fr-CA"/>
              </w:rPr>
              <w:t>h</w:t>
            </w:r>
            <w:r w:rsidR="00AA5E4C" w:rsidRPr="00AA5E4C">
              <w:rPr>
                <w:lang w:val="fr-CA"/>
              </w:rPr>
              <w:t>abitation de Gatineau</w:t>
            </w:r>
            <w:r w:rsidR="00AA5E4C" w:rsidRPr="00AA5E4C">
              <w:rPr>
                <w:lang w:val="fr-CA"/>
              </w:rPr>
              <w:br/>
            </w:r>
          </w:p>
          <w:p w:rsidR="00B604A9" w:rsidRDefault="00AA5E4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604A9" w:rsidRPr="00AA5E4C" w:rsidRDefault="00AA5E4C">
            <w:pPr>
              <w:pStyle w:val="SCCLsocPrefix"/>
              <w:rPr>
                <w:lang w:val="fr-CA"/>
              </w:rPr>
            </w:pPr>
            <w:r w:rsidRPr="00AA5E4C">
              <w:rPr>
                <w:lang w:val="fr-CA"/>
              </w:rPr>
              <w:t>ENTRE :</w:t>
            </w:r>
            <w:r w:rsidRPr="00AA5E4C">
              <w:rPr>
                <w:lang w:val="fr-CA"/>
              </w:rPr>
              <w:br/>
            </w:r>
          </w:p>
          <w:p w:rsidR="00B604A9" w:rsidRPr="00AA5E4C" w:rsidRDefault="00AA5E4C">
            <w:pPr>
              <w:pStyle w:val="SCCLsocParty"/>
              <w:rPr>
                <w:lang w:val="fr-CA"/>
              </w:rPr>
            </w:pPr>
            <w:r w:rsidRPr="00AA5E4C">
              <w:rPr>
                <w:lang w:val="fr-CA"/>
              </w:rPr>
              <w:t xml:space="preserve">Alfreda </w:t>
            </w:r>
            <w:proofErr w:type="spellStart"/>
            <w:r w:rsidRPr="00AA5E4C">
              <w:rPr>
                <w:lang w:val="fr-CA"/>
              </w:rPr>
              <w:t>Melkowska</w:t>
            </w:r>
            <w:proofErr w:type="spellEnd"/>
            <w:r w:rsidRPr="00AA5E4C">
              <w:rPr>
                <w:lang w:val="fr-CA"/>
              </w:rPr>
              <w:br/>
            </w:r>
          </w:p>
          <w:p w:rsidR="00B604A9" w:rsidRPr="00AA5E4C" w:rsidRDefault="00AA5E4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A5E4C">
              <w:rPr>
                <w:lang w:val="fr-CA"/>
              </w:rPr>
              <w:br/>
            </w:r>
          </w:p>
          <w:p w:rsidR="00B604A9" w:rsidRPr="00AA5E4C" w:rsidRDefault="00AA5E4C">
            <w:pPr>
              <w:pStyle w:val="SCCLsocVersus"/>
              <w:rPr>
                <w:lang w:val="fr-CA"/>
              </w:rPr>
            </w:pPr>
            <w:r w:rsidRPr="00AA5E4C">
              <w:rPr>
                <w:lang w:val="fr-CA"/>
              </w:rPr>
              <w:t>- et -</w:t>
            </w:r>
            <w:r w:rsidRPr="00AA5E4C">
              <w:rPr>
                <w:lang w:val="fr-CA"/>
              </w:rPr>
              <w:br/>
            </w:r>
          </w:p>
          <w:p w:rsidR="00B604A9" w:rsidRPr="00AA5E4C" w:rsidRDefault="003B7C7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Office m</w:t>
            </w:r>
            <w:r w:rsidR="00AA5E4C" w:rsidRPr="00AA5E4C">
              <w:rPr>
                <w:lang w:val="fr-CA"/>
              </w:rPr>
              <w:t>unicipal d'</w:t>
            </w:r>
            <w:r>
              <w:rPr>
                <w:lang w:val="fr-CA"/>
              </w:rPr>
              <w:t>h</w:t>
            </w:r>
            <w:r w:rsidR="00AA5E4C" w:rsidRPr="00AA5E4C">
              <w:rPr>
                <w:lang w:val="fr-CA"/>
              </w:rPr>
              <w:t>abitation de Gatineau</w:t>
            </w:r>
            <w:r w:rsidR="00AA5E4C" w:rsidRPr="00AA5E4C">
              <w:rPr>
                <w:lang w:val="fr-CA"/>
              </w:rPr>
              <w:br/>
            </w:r>
          </w:p>
          <w:p w:rsidR="00B604A9" w:rsidRDefault="00AA5E4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031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A5E4C" w:rsidP="00AA5E4C">
            <w:pPr>
              <w:jc w:val="both"/>
            </w:pPr>
            <w:r>
              <w:t xml:space="preserve">The ancillary motion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500-09-021190-103</w:t>
            </w:r>
            <w:r w:rsidR="00824412" w:rsidRPr="006E7BAE">
              <w:t xml:space="preserve">, dated </w:t>
            </w:r>
            <w:r w:rsidR="00824412">
              <w:t>January 21, 2011</w:t>
            </w:r>
            <w:r w:rsidR="00597A84"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A5E4C" w:rsidP="000F79E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a</w:t>
            </w:r>
            <w:r w:rsidR="000F79EB">
              <w:rPr>
                <w:lang w:val="fr-CA"/>
              </w:rPr>
              <w:t>ccessoire</w:t>
            </w:r>
            <w:r>
              <w:rPr>
                <w:lang w:val="fr-CA"/>
              </w:rPr>
              <w:t xml:space="preserve">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A5E4C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A5E4C">
              <w:rPr>
                <w:lang w:val="fr-CA"/>
              </w:rPr>
              <w:t>500-09-021190-103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A5E4C">
              <w:rPr>
                <w:lang w:val="fr-CA"/>
              </w:rPr>
              <w:t>21 janvier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AA5E4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4C7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4C7A" w:rsidRPr="00417FB7">
      <w:rPr>
        <w:szCs w:val="24"/>
      </w:rPr>
      <w:fldChar w:fldCharType="separate"/>
    </w:r>
    <w:r w:rsidR="00AA5E4C">
      <w:rPr>
        <w:noProof/>
        <w:szCs w:val="24"/>
      </w:rPr>
      <w:t>2</w:t>
    </w:r>
    <w:r w:rsidR="00314C7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0315"/>
    <w:rsid w:val="00074657"/>
    <w:rsid w:val="00091327"/>
    <w:rsid w:val="000919B4"/>
    <w:rsid w:val="000B4AA7"/>
    <w:rsid w:val="000B76FF"/>
    <w:rsid w:val="000D7521"/>
    <w:rsid w:val="000E4CCE"/>
    <w:rsid w:val="000F79EB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4C7A"/>
    <w:rsid w:val="00356186"/>
    <w:rsid w:val="00374E7D"/>
    <w:rsid w:val="00375294"/>
    <w:rsid w:val="00382FC7"/>
    <w:rsid w:val="00382FEC"/>
    <w:rsid w:val="00385A90"/>
    <w:rsid w:val="003A37CF"/>
    <w:rsid w:val="003B1F3D"/>
    <w:rsid w:val="003B7C7E"/>
    <w:rsid w:val="003E7111"/>
    <w:rsid w:val="00414694"/>
    <w:rsid w:val="00417FB7"/>
    <w:rsid w:val="0042783F"/>
    <w:rsid w:val="004943CF"/>
    <w:rsid w:val="004956DA"/>
    <w:rsid w:val="004D4658"/>
    <w:rsid w:val="00563E2C"/>
    <w:rsid w:val="00587869"/>
    <w:rsid w:val="00597A84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5E4C"/>
    <w:rsid w:val="00AB5E22"/>
    <w:rsid w:val="00AE2077"/>
    <w:rsid w:val="00B158E3"/>
    <w:rsid w:val="00B408F8"/>
    <w:rsid w:val="00B5078E"/>
    <w:rsid w:val="00B604A9"/>
    <w:rsid w:val="00B60EDC"/>
    <w:rsid w:val="00BD4E4C"/>
    <w:rsid w:val="00BF7644"/>
    <w:rsid w:val="00C1285B"/>
    <w:rsid w:val="00C21815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3256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062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4484-002C-4E22-9BB7-2DA366B5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6</cp:revision>
  <dcterms:created xsi:type="dcterms:W3CDTF">2011-05-30T17:56:00Z</dcterms:created>
  <dcterms:modified xsi:type="dcterms:W3CDTF">2011-06-20T18:43:00Z</dcterms:modified>
</cp:coreProperties>
</file>