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35611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511E3" w:rsidP="007511E3">
            <w:r>
              <w:t>February</w:t>
            </w:r>
            <w:r w:rsidR="00EF707C">
              <w:t xml:space="preserve"> </w:t>
            </w:r>
            <w:r>
              <w:t>6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511E3">
            <w:pPr>
              <w:rPr>
                <w:lang w:val="en-US"/>
              </w:rPr>
            </w:pPr>
            <w:r>
              <w:t xml:space="preserve">Le </w:t>
            </w:r>
            <w:r w:rsidR="007511E3">
              <w:t>6</w:t>
            </w:r>
            <w:r>
              <w:t xml:space="preserve"> </w:t>
            </w:r>
            <w:r w:rsidR="007511E3">
              <w:t>f</w:t>
            </w:r>
            <w:r w:rsidR="007511E3">
              <w:rPr>
                <w:rFonts w:cs="Times New Roman"/>
              </w:rPr>
              <w:t>é</w:t>
            </w:r>
            <w:r w:rsidR="007511E3">
              <w:t>vrier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8450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511E3">
              <w:rPr>
                <w:lang w:val="fr-CA"/>
              </w:rPr>
              <w:t>Les juges Abella, Rothstein et Moldaver</w:t>
            </w:r>
          </w:p>
        </w:tc>
      </w:tr>
      <w:tr w:rsidR="00C2612E" w:rsidRPr="0038450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511E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511E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511E3" w:rsidTr="00C173B0">
        <w:tc>
          <w:tcPr>
            <w:tcW w:w="2269" w:type="pct"/>
          </w:tcPr>
          <w:p w:rsidR="009E2A5B" w:rsidRDefault="000B0A18">
            <w:pPr>
              <w:pStyle w:val="SCCLsocPrefix"/>
            </w:pPr>
            <w:r>
              <w:t>BETWEEN:</w:t>
            </w:r>
            <w:r>
              <w:br/>
            </w:r>
          </w:p>
          <w:p w:rsidR="009E2A5B" w:rsidRDefault="000B0A18">
            <w:pPr>
              <w:pStyle w:val="SCCLsocParty"/>
            </w:pPr>
            <w:r>
              <w:t>Vrege Sami Armoyan</w:t>
            </w:r>
            <w:r>
              <w:br/>
            </w:r>
          </w:p>
          <w:p w:rsidR="009E2A5B" w:rsidRDefault="000B0A18">
            <w:pPr>
              <w:pStyle w:val="SCCLsocPartyRole"/>
            </w:pPr>
            <w:r>
              <w:t>Applicant</w:t>
            </w:r>
            <w:r>
              <w:br/>
            </w:r>
          </w:p>
          <w:p w:rsidR="009E2A5B" w:rsidRDefault="000B0A18">
            <w:pPr>
              <w:pStyle w:val="SCCLsocVersus"/>
            </w:pPr>
            <w:r>
              <w:t>- and -</w:t>
            </w:r>
            <w:r>
              <w:br/>
            </w:r>
          </w:p>
          <w:p w:rsidR="009E2A5B" w:rsidRDefault="000B0A18">
            <w:pPr>
              <w:pStyle w:val="SCCLsocParty"/>
            </w:pPr>
            <w:r>
              <w:t>Lisa Armoyan</w:t>
            </w:r>
            <w:r>
              <w:br/>
            </w:r>
          </w:p>
          <w:p w:rsidR="009E2A5B" w:rsidRDefault="000B0A1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E2A5B" w:rsidRPr="007511E3" w:rsidRDefault="000B0A18">
            <w:pPr>
              <w:pStyle w:val="SCCLsocPrefix"/>
              <w:rPr>
                <w:lang w:val="fr-CA"/>
              </w:rPr>
            </w:pPr>
            <w:r w:rsidRPr="007511E3">
              <w:rPr>
                <w:lang w:val="fr-CA"/>
              </w:rPr>
              <w:t>ENTRE :</w:t>
            </w:r>
            <w:r w:rsidRPr="007511E3">
              <w:rPr>
                <w:lang w:val="fr-CA"/>
              </w:rPr>
              <w:br/>
            </w:r>
          </w:p>
          <w:p w:rsidR="009E2A5B" w:rsidRPr="007511E3" w:rsidRDefault="000B0A18">
            <w:pPr>
              <w:pStyle w:val="SCCLsocParty"/>
              <w:rPr>
                <w:lang w:val="fr-CA"/>
              </w:rPr>
            </w:pPr>
            <w:proofErr w:type="spellStart"/>
            <w:r w:rsidRPr="007511E3">
              <w:rPr>
                <w:lang w:val="fr-CA"/>
              </w:rPr>
              <w:t>Vrege</w:t>
            </w:r>
            <w:proofErr w:type="spellEnd"/>
            <w:r w:rsidRPr="007511E3">
              <w:rPr>
                <w:lang w:val="fr-CA"/>
              </w:rPr>
              <w:t xml:space="preserve"> Sami </w:t>
            </w:r>
            <w:proofErr w:type="spellStart"/>
            <w:r w:rsidRPr="007511E3">
              <w:rPr>
                <w:lang w:val="fr-CA"/>
              </w:rPr>
              <w:t>Armoyan</w:t>
            </w:r>
            <w:proofErr w:type="spellEnd"/>
            <w:r w:rsidRPr="007511E3">
              <w:rPr>
                <w:lang w:val="fr-CA"/>
              </w:rPr>
              <w:br/>
            </w:r>
          </w:p>
          <w:p w:rsidR="009E2A5B" w:rsidRPr="007511E3" w:rsidRDefault="000B0A18">
            <w:pPr>
              <w:pStyle w:val="SCCLsocPartyRole"/>
              <w:rPr>
                <w:lang w:val="fr-CA"/>
              </w:rPr>
            </w:pPr>
            <w:r w:rsidRPr="007511E3">
              <w:rPr>
                <w:lang w:val="fr-CA"/>
              </w:rPr>
              <w:t>Demandeur</w:t>
            </w:r>
            <w:r w:rsidRPr="007511E3">
              <w:rPr>
                <w:lang w:val="fr-CA"/>
              </w:rPr>
              <w:br/>
            </w:r>
          </w:p>
          <w:p w:rsidR="009E2A5B" w:rsidRPr="007511E3" w:rsidRDefault="000B0A18">
            <w:pPr>
              <w:pStyle w:val="SCCLsocVersus"/>
              <w:rPr>
                <w:lang w:val="fr-CA"/>
              </w:rPr>
            </w:pPr>
            <w:r w:rsidRPr="007511E3">
              <w:rPr>
                <w:lang w:val="fr-CA"/>
              </w:rPr>
              <w:t>- et -</w:t>
            </w:r>
            <w:r w:rsidRPr="007511E3">
              <w:rPr>
                <w:lang w:val="fr-CA"/>
              </w:rPr>
              <w:br/>
            </w:r>
          </w:p>
          <w:p w:rsidR="009E2A5B" w:rsidRPr="007511E3" w:rsidRDefault="000B0A18">
            <w:pPr>
              <w:pStyle w:val="SCCLsocParty"/>
              <w:rPr>
                <w:lang w:val="fr-CA"/>
              </w:rPr>
            </w:pPr>
            <w:r w:rsidRPr="007511E3">
              <w:rPr>
                <w:lang w:val="fr-CA"/>
              </w:rPr>
              <w:t xml:space="preserve">Lisa </w:t>
            </w:r>
            <w:proofErr w:type="spellStart"/>
            <w:r w:rsidRPr="007511E3">
              <w:rPr>
                <w:lang w:val="fr-CA"/>
              </w:rPr>
              <w:t>Armoyan</w:t>
            </w:r>
            <w:proofErr w:type="spellEnd"/>
            <w:r w:rsidRPr="007511E3">
              <w:rPr>
                <w:lang w:val="fr-CA"/>
              </w:rPr>
              <w:br/>
            </w:r>
          </w:p>
          <w:p w:rsidR="009E2A5B" w:rsidRPr="007511E3" w:rsidRDefault="007511E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0B0A18" w:rsidRPr="007511E3">
              <w:rPr>
                <w:lang w:val="fr-CA"/>
              </w:rPr>
              <w:t>e</w:t>
            </w:r>
          </w:p>
        </w:tc>
      </w:tr>
      <w:tr w:rsidR="00824412" w:rsidRPr="007511E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511E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511E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511E3" w:rsidRDefault="00824412" w:rsidP="00B408F8">
            <w:pPr>
              <w:rPr>
                <w:lang w:val="fr-CA"/>
              </w:rPr>
            </w:pPr>
          </w:p>
        </w:tc>
      </w:tr>
      <w:tr w:rsidR="00824412" w:rsidRPr="0038450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8450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>, Number</w:t>
            </w:r>
            <w:r w:rsidR="00864906">
              <w:t>s</w:t>
            </w:r>
            <w:r w:rsidRPr="006E7BAE">
              <w:t xml:space="preserve"> </w:t>
            </w:r>
            <w:r>
              <w:t xml:space="preserve">CA </w:t>
            </w:r>
            <w:r w:rsidR="00864906">
              <w:t>389169 and</w:t>
            </w:r>
            <w:r>
              <w:t xml:space="preserve"> CA 407024</w:t>
            </w:r>
            <w:r w:rsidRPr="006E7BAE">
              <w:t>,</w:t>
            </w:r>
            <w:r w:rsidR="00864906">
              <w:t xml:space="preserve"> 2013 NSCA 99,</w:t>
            </w:r>
            <w:r w:rsidRPr="006E7BAE">
              <w:t xml:space="preserve"> dated </w:t>
            </w:r>
            <w:r>
              <w:t>September 10, 2013</w:t>
            </w:r>
            <w:r w:rsidR="007511E3">
              <w:t>,</w:t>
            </w:r>
            <w:r w:rsidRPr="006E7BAE">
              <w:t xml:space="preserve"> is </w:t>
            </w:r>
            <w:r w:rsidR="007511E3">
              <w:t>dismissed with costs on a solicitor-client basis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8450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511E3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>, numéro</w:t>
            </w:r>
            <w:r w:rsidR="00864906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864906">
              <w:rPr>
                <w:lang w:val="fr-CA"/>
              </w:rPr>
              <w:t>CA 389169 et</w:t>
            </w:r>
            <w:r w:rsidRPr="007511E3">
              <w:rPr>
                <w:lang w:val="fr-CA"/>
              </w:rPr>
              <w:t xml:space="preserve"> CA 407024</w:t>
            </w:r>
            <w:r w:rsidRPr="006E7BAE">
              <w:rPr>
                <w:lang w:val="fr-CA"/>
              </w:rPr>
              <w:t>,</w:t>
            </w:r>
            <w:r w:rsidR="00864906">
              <w:rPr>
                <w:lang w:val="fr-CA"/>
              </w:rPr>
              <w:t xml:space="preserve"> </w:t>
            </w:r>
            <w:r w:rsidR="00864906" w:rsidRPr="007511E3">
              <w:rPr>
                <w:lang w:val="fr-CA"/>
              </w:rPr>
              <w:t>2013 NSCA 99,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511E3">
              <w:rPr>
                <w:lang w:val="fr-CA"/>
              </w:rPr>
              <w:t>10 septembre 2013</w:t>
            </w:r>
            <w:r w:rsidRPr="006E7BAE">
              <w:rPr>
                <w:lang w:val="fr-CA"/>
              </w:rPr>
              <w:t xml:space="preserve">, est </w:t>
            </w:r>
            <w:r w:rsidR="007511E3">
              <w:rPr>
                <w:lang w:val="fr-CA"/>
              </w:rPr>
              <w:t>rejetée avec dépens sur la base procureur-client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0B0A1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B0A18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E5DF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E5DFB" w:rsidRPr="00417FB7">
      <w:rPr>
        <w:szCs w:val="24"/>
      </w:rPr>
      <w:fldChar w:fldCharType="separate"/>
    </w:r>
    <w:r w:rsidR="000B0A18">
      <w:rPr>
        <w:noProof/>
        <w:szCs w:val="24"/>
      </w:rPr>
      <w:t>2</w:t>
    </w:r>
    <w:r w:rsidR="00FE5DF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35611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0A18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450D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08EA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511E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4906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2A5B"/>
    <w:rsid w:val="009E7A46"/>
    <w:rsid w:val="009F26C4"/>
    <w:rsid w:val="009F436C"/>
    <w:rsid w:val="00A03153"/>
    <w:rsid w:val="00A103E3"/>
    <w:rsid w:val="00A252FA"/>
    <w:rsid w:val="00A640C6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5DFB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2014-01-22T16:58:00Z</dcterms:created>
  <dcterms:modified xsi:type="dcterms:W3CDTF">2014-02-03T21:11:00Z</dcterms:modified>
</cp:coreProperties>
</file>