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C58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38820</w:t>
      </w:r>
      <w:r w:rsidR="00E81C0B" w:rsidRPr="001E26DB">
        <w:t>     </w:t>
      </w:r>
    </w:p>
    <w:p w14:paraId="3604C584" w14:textId="77777777" w:rsidR="009F436C" w:rsidRPr="001E26DB" w:rsidRDefault="009F436C" w:rsidP="00382FEC"/>
    <w:p w14:paraId="3604C58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604C589" w14:textId="77777777" w:rsidTr="00B37A52">
        <w:tc>
          <w:tcPr>
            <w:tcW w:w="2269" w:type="pct"/>
          </w:tcPr>
          <w:p w14:paraId="3604C586" w14:textId="77777777" w:rsidR="00417FB7" w:rsidRPr="001E26DB" w:rsidRDefault="0062554E" w:rsidP="00137AA4">
            <w:r>
              <w:t xml:space="preserve">Le </w:t>
            </w:r>
            <w:r w:rsidR="00137AA4">
              <w:t>9 avril</w:t>
            </w:r>
            <w:r>
              <w:t xml:space="preserve"> 2020</w:t>
            </w:r>
          </w:p>
        </w:tc>
        <w:tc>
          <w:tcPr>
            <w:tcW w:w="381" w:type="pct"/>
          </w:tcPr>
          <w:p w14:paraId="3604C587" w14:textId="77777777" w:rsidR="00417FB7" w:rsidRPr="001E26DB" w:rsidRDefault="00417FB7" w:rsidP="00382FEC"/>
        </w:tc>
        <w:tc>
          <w:tcPr>
            <w:tcW w:w="2350" w:type="pct"/>
          </w:tcPr>
          <w:p w14:paraId="3604C588" w14:textId="77777777" w:rsidR="00417FB7" w:rsidRPr="001E26DB" w:rsidRDefault="00137AA4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3604C58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604C58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04C58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04C58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37AA4" w14:paraId="3604C59C" w14:textId="77777777" w:rsidTr="006A1E6D">
        <w:tc>
          <w:tcPr>
            <w:tcW w:w="2269" w:type="pct"/>
          </w:tcPr>
          <w:p w14:paraId="3604C58E" w14:textId="77777777" w:rsidR="00F94A0B" w:rsidRDefault="00137AA4">
            <w:pPr>
              <w:pStyle w:val="SCCLsocPrefix"/>
            </w:pPr>
            <w:r>
              <w:t>ENTRE :</w:t>
            </w:r>
            <w:r>
              <w:br/>
            </w:r>
          </w:p>
          <w:p w14:paraId="3604C58F" w14:textId="76F3A4B9" w:rsidR="00F94A0B" w:rsidRDefault="0033321B">
            <w:pPr>
              <w:pStyle w:val="SCCLsocParty"/>
            </w:pPr>
            <w:r>
              <w:t xml:space="preserve">TELUS </w:t>
            </w:r>
            <w:r w:rsidR="00137AA4">
              <w:t>Mobilité et Société T</w:t>
            </w:r>
            <w:r w:rsidR="002C1632">
              <w:t>ELUS</w:t>
            </w:r>
            <w:r w:rsidR="00137AA4">
              <w:t xml:space="preserve"> Communications</w:t>
            </w:r>
            <w:r w:rsidR="00137AA4">
              <w:br/>
            </w:r>
          </w:p>
          <w:p w14:paraId="3604C590" w14:textId="77777777" w:rsidR="00F94A0B" w:rsidRDefault="00137AA4">
            <w:pPr>
              <w:pStyle w:val="SCCLsocPartyRole"/>
            </w:pPr>
            <w:r>
              <w:t>Demanderesses</w:t>
            </w:r>
            <w:r>
              <w:br/>
            </w:r>
          </w:p>
          <w:p w14:paraId="3604C591" w14:textId="77777777" w:rsidR="00F94A0B" w:rsidRDefault="00137AA4">
            <w:pPr>
              <w:pStyle w:val="SCCLsocVersus"/>
            </w:pPr>
            <w:r>
              <w:t>- et -</w:t>
            </w:r>
            <w:r>
              <w:br/>
            </w:r>
          </w:p>
          <w:p w14:paraId="3604C592" w14:textId="77777777" w:rsidR="00F94A0B" w:rsidRDefault="00137AA4">
            <w:pPr>
              <w:pStyle w:val="SCCLsocParty"/>
            </w:pPr>
            <w:r>
              <w:t>Éric Masson et Claude Gauthier</w:t>
            </w:r>
            <w:r>
              <w:br/>
            </w:r>
          </w:p>
          <w:p w14:paraId="3604C593" w14:textId="77777777" w:rsidR="00F94A0B" w:rsidRDefault="00137AA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604C59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604C595" w14:textId="77777777" w:rsidR="00F94A0B" w:rsidRPr="00137AA4" w:rsidRDefault="00137AA4">
            <w:pPr>
              <w:pStyle w:val="SCCLsocPrefix"/>
              <w:rPr>
                <w:lang w:val="en-US"/>
              </w:rPr>
            </w:pPr>
            <w:r w:rsidRPr="00137AA4">
              <w:rPr>
                <w:lang w:val="en-US"/>
              </w:rPr>
              <w:t>BETWEEN:</w:t>
            </w:r>
            <w:r w:rsidRPr="00137AA4">
              <w:rPr>
                <w:lang w:val="en-US"/>
              </w:rPr>
              <w:br/>
            </w:r>
          </w:p>
          <w:p w14:paraId="3604C596" w14:textId="267E1E4E" w:rsidR="00137AA4" w:rsidRDefault="00137AA4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3321B">
              <w:rPr>
                <w:lang w:val="en-US"/>
              </w:rPr>
              <w:t>ELUS</w:t>
            </w:r>
            <w:r>
              <w:rPr>
                <w:lang w:val="en-US"/>
              </w:rPr>
              <w:t xml:space="preserve"> Mobility and </w:t>
            </w:r>
            <w:r w:rsidR="0033321B" w:rsidRPr="00137AA4">
              <w:rPr>
                <w:lang w:val="en-US"/>
              </w:rPr>
              <w:t>T</w:t>
            </w:r>
            <w:r w:rsidR="0033321B">
              <w:rPr>
                <w:lang w:val="en-US"/>
              </w:rPr>
              <w:t>ELUS</w:t>
            </w:r>
            <w:r w:rsidR="0033321B" w:rsidRPr="00137AA4">
              <w:rPr>
                <w:lang w:val="en-US"/>
              </w:rPr>
              <w:t xml:space="preserve"> </w:t>
            </w:r>
          </w:p>
          <w:p w14:paraId="3604C597" w14:textId="77777777" w:rsidR="00F94A0B" w:rsidRPr="00137AA4" w:rsidRDefault="00137AA4">
            <w:pPr>
              <w:pStyle w:val="SCCLsocParty"/>
              <w:rPr>
                <w:lang w:val="en-US"/>
              </w:rPr>
            </w:pPr>
            <w:r w:rsidRPr="00137AA4">
              <w:rPr>
                <w:lang w:val="en-US"/>
              </w:rPr>
              <w:t>Communications Comp</w:t>
            </w:r>
            <w:r>
              <w:rPr>
                <w:lang w:val="en-US"/>
              </w:rPr>
              <w:t>any</w:t>
            </w:r>
            <w:r w:rsidRPr="00137AA4">
              <w:rPr>
                <w:lang w:val="en-US"/>
              </w:rPr>
              <w:br/>
            </w:r>
          </w:p>
          <w:p w14:paraId="3604C598" w14:textId="77777777" w:rsidR="00F94A0B" w:rsidRPr="00137AA4" w:rsidRDefault="00137AA4">
            <w:pPr>
              <w:pStyle w:val="SCCLsocPartyRole"/>
              <w:rPr>
                <w:lang w:val="en-US"/>
              </w:rPr>
            </w:pPr>
            <w:r w:rsidRPr="00137AA4">
              <w:rPr>
                <w:lang w:val="en-US"/>
              </w:rPr>
              <w:t>Applicants</w:t>
            </w:r>
            <w:r w:rsidRPr="00137AA4">
              <w:rPr>
                <w:lang w:val="en-US"/>
              </w:rPr>
              <w:br/>
            </w:r>
          </w:p>
          <w:p w14:paraId="3604C599" w14:textId="77777777" w:rsidR="00F94A0B" w:rsidRPr="00137AA4" w:rsidRDefault="00137AA4">
            <w:pPr>
              <w:pStyle w:val="SCCLsocVersus"/>
              <w:rPr>
                <w:lang w:val="en-US"/>
              </w:rPr>
            </w:pPr>
            <w:r w:rsidRPr="00137AA4">
              <w:rPr>
                <w:lang w:val="en-US"/>
              </w:rPr>
              <w:t>- and -</w:t>
            </w:r>
            <w:r w:rsidRPr="00137AA4">
              <w:rPr>
                <w:lang w:val="en-US"/>
              </w:rPr>
              <w:br/>
            </w:r>
          </w:p>
          <w:p w14:paraId="3604C59A" w14:textId="77777777" w:rsidR="00F94A0B" w:rsidRPr="00137AA4" w:rsidRDefault="00137AA4">
            <w:pPr>
              <w:pStyle w:val="SCCLsocParty"/>
              <w:rPr>
                <w:lang w:val="en-US"/>
              </w:rPr>
            </w:pPr>
            <w:r w:rsidRPr="00137AA4">
              <w:rPr>
                <w:lang w:val="en-US"/>
              </w:rPr>
              <w:t>Éric Masson and Claude Gauthier</w:t>
            </w:r>
            <w:r w:rsidRPr="00137AA4">
              <w:rPr>
                <w:lang w:val="en-US"/>
              </w:rPr>
              <w:br/>
            </w:r>
          </w:p>
          <w:p w14:paraId="3604C59B" w14:textId="77777777" w:rsidR="00F94A0B" w:rsidRPr="00137AA4" w:rsidRDefault="00137AA4">
            <w:pPr>
              <w:pStyle w:val="SCCLsocPartyRole"/>
              <w:rPr>
                <w:lang w:val="en-US"/>
              </w:rPr>
            </w:pPr>
            <w:r w:rsidRPr="00137AA4">
              <w:rPr>
                <w:lang w:val="en-US"/>
              </w:rPr>
              <w:t>Respondents</w:t>
            </w:r>
          </w:p>
        </w:tc>
      </w:tr>
      <w:tr w:rsidR="00824412" w:rsidRPr="00137AA4" w14:paraId="3604C5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604C59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04C59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04C59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A564B" w14:paraId="3604C5A8" w14:textId="77777777" w:rsidTr="00B37A52">
        <w:tc>
          <w:tcPr>
            <w:tcW w:w="2269" w:type="pct"/>
          </w:tcPr>
          <w:p w14:paraId="3604C5A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604C5A2" w14:textId="77777777" w:rsidR="0027081E" w:rsidRPr="001E26DB" w:rsidRDefault="0027081E" w:rsidP="0027081E">
            <w:pPr>
              <w:jc w:val="center"/>
            </w:pPr>
          </w:p>
          <w:p w14:paraId="3604C5A3" w14:textId="335ADF47" w:rsidR="00622562" w:rsidRPr="001E26DB" w:rsidRDefault="0027081E" w:rsidP="00137A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200-09-009450-179, 2019 QCCA 1106</w:t>
            </w:r>
            <w:r w:rsidRPr="001E26DB">
              <w:t xml:space="preserve">, daté du </w:t>
            </w:r>
            <w:r>
              <w:t>25 juin 2019</w:t>
            </w:r>
            <w:r w:rsidR="00137AA4">
              <w:t>, est rejet</w:t>
            </w:r>
            <w:r w:rsidR="00137AA4">
              <w:rPr>
                <w:rFonts w:cs="Times New Roman"/>
              </w:rPr>
              <w:t>é</w:t>
            </w:r>
            <w:r w:rsidR="00137AA4">
              <w:t>e avec d</w:t>
            </w:r>
            <w:r w:rsidR="00137AA4">
              <w:rPr>
                <w:rFonts w:cs="Times New Roman"/>
              </w:rPr>
              <w:t>é</w:t>
            </w:r>
            <w:r w:rsidR="00137AA4">
              <w:t>pens. L</w:t>
            </w:r>
            <w:r w:rsidR="002C1632">
              <w:t>a demande d’autorisation d</w:t>
            </w:r>
            <w:r w:rsidR="00137AA4">
              <w:t>’appel incident est rejet</w:t>
            </w:r>
            <w:r w:rsidR="00137AA4">
              <w:rPr>
                <w:rFonts w:cs="Times New Roman"/>
              </w:rPr>
              <w:t>é</w:t>
            </w:r>
            <w:r w:rsidR="002C1632">
              <w:rPr>
                <w:rFonts w:cs="Times New Roman"/>
              </w:rPr>
              <w:t>e</w:t>
            </w:r>
            <w:r w:rsidR="00137AA4">
              <w:rPr>
                <w:rFonts w:cs="Times New Roman"/>
              </w:rPr>
              <w:t xml:space="preserve"> sans dépens.</w:t>
            </w:r>
          </w:p>
        </w:tc>
        <w:tc>
          <w:tcPr>
            <w:tcW w:w="381" w:type="pct"/>
          </w:tcPr>
          <w:p w14:paraId="3604C5A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04C5A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604C5A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604C5A7" w14:textId="49847AB0" w:rsidR="00622562" w:rsidRPr="00622562" w:rsidRDefault="0027081E" w:rsidP="00137AA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37AA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37AA4">
              <w:rPr>
                <w:lang w:val="en-US"/>
              </w:rPr>
              <w:t>200-09-009450-179, 2019 QCCA 1106</w:t>
            </w:r>
            <w:r w:rsidRPr="001E26DB">
              <w:rPr>
                <w:lang w:val="en-CA"/>
              </w:rPr>
              <w:t xml:space="preserve">, dated </w:t>
            </w:r>
            <w:r w:rsidRPr="00137AA4">
              <w:rPr>
                <w:lang w:val="en-US"/>
              </w:rPr>
              <w:t>June 25, 2019</w:t>
            </w:r>
            <w:r w:rsidRPr="001E26DB">
              <w:rPr>
                <w:lang w:val="en-CA"/>
              </w:rPr>
              <w:t xml:space="preserve"> </w:t>
            </w:r>
            <w:r w:rsidR="00137AA4">
              <w:rPr>
                <w:lang w:val="en-CA"/>
              </w:rPr>
              <w:t xml:space="preserve">is dismissed with costs. The </w:t>
            </w:r>
            <w:r w:rsidR="002C1632">
              <w:rPr>
                <w:lang w:val="en-CA"/>
              </w:rPr>
              <w:t xml:space="preserve">application for leave to </w:t>
            </w:r>
            <w:r w:rsidR="00137AA4">
              <w:rPr>
                <w:lang w:val="en-CA"/>
              </w:rPr>
              <w:t>cross-appeal is dismissed without costs.</w:t>
            </w:r>
          </w:p>
        </w:tc>
      </w:tr>
    </w:tbl>
    <w:p w14:paraId="3604C5A9" w14:textId="77777777" w:rsidR="009F436C" w:rsidRPr="002C29B6" w:rsidRDefault="009F436C" w:rsidP="00382FEC">
      <w:pPr>
        <w:rPr>
          <w:lang w:val="en-US"/>
        </w:rPr>
      </w:pPr>
    </w:p>
    <w:p w14:paraId="3604C5AA" w14:textId="77777777" w:rsidR="009F436C" w:rsidRDefault="009F436C" w:rsidP="00417FB7">
      <w:pPr>
        <w:jc w:val="center"/>
        <w:rPr>
          <w:lang w:val="en-US"/>
        </w:rPr>
      </w:pPr>
    </w:p>
    <w:p w14:paraId="3604C5AB" w14:textId="77777777" w:rsidR="00137AA4" w:rsidRDefault="00137AA4" w:rsidP="00417FB7">
      <w:pPr>
        <w:jc w:val="center"/>
        <w:rPr>
          <w:lang w:val="en-US"/>
        </w:rPr>
      </w:pPr>
    </w:p>
    <w:p w14:paraId="3604C5AC" w14:textId="77777777" w:rsidR="00137AA4" w:rsidRDefault="00137AA4" w:rsidP="00417FB7">
      <w:pPr>
        <w:jc w:val="center"/>
        <w:rPr>
          <w:lang w:val="en-US"/>
        </w:rPr>
      </w:pPr>
    </w:p>
    <w:p w14:paraId="3604C5AD" w14:textId="77777777" w:rsidR="00137AA4" w:rsidRDefault="00137AA4" w:rsidP="008A564B">
      <w:pPr>
        <w:rPr>
          <w:lang w:val="en-US"/>
        </w:rPr>
      </w:pPr>
    </w:p>
    <w:p w14:paraId="3604C5AE" w14:textId="77777777" w:rsidR="00137AA4" w:rsidRDefault="00137AA4" w:rsidP="00417FB7">
      <w:pPr>
        <w:jc w:val="center"/>
        <w:rPr>
          <w:lang w:val="en-US"/>
        </w:rPr>
      </w:pPr>
    </w:p>
    <w:p w14:paraId="3604C5AF" w14:textId="77777777" w:rsidR="00137AA4" w:rsidRPr="002C29B6" w:rsidRDefault="00137AA4" w:rsidP="00417FB7">
      <w:pPr>
        <w:jc w:val="center"/>
        <w:rPr>
          <w:lang w:val="en-US"/>
        </w:rPr>
      </w:pPr>
    </w:p>
    <w:p w14:paraId="3604C5B0" w14:textId="77777777" w:rsidR="009F436C" w:rsidRPr="002C29B6" w:rsidRDefault="009F436C" w:rsidP="00417FB7">
      <w:pPr>
        <w:jc w:val="center"/>
        <w:rPr>
          <w:lang w:val="en-US"/>
        </w:rPr>
      </w:pPr>
    </w:p>
    <w:p w14:paraId="3604C5B1" w14:textId="77777777" w:rsidR="00655333" w:rsidRPr="00137AA4" w:rsidRDefault="00655333" w:rsidP="00655333">
      <w:pPr>
        <w:jc w:val="center"/>
        <w:rPr>
          <w:lang w:val="en-US"/>
        </w:rPr>
      </w:pPr>
      <w:r w:rsidRPr="00137AA4">
        <w:rPr>
          <w:lang w:val="en-US"/>
        </w:rPr>
        <w:t>J.C.C.</w:t>
      </w:r>
    </w:p>
    <w:p w14:paraId="3604C5B2" w14:textId="77777777" w:rsidR="00655333" w:rsidRPr="00137AA4" w:rsidRDefault="00655333" w:rsidP="00655333">
      <w:pPr>
        <w:jc w:val="center"/>
        <w:rPr>
          <w:lang w:val="en-US"/>
        </w:rPr>
      </w:pPr>
      <w:r w:rsidRPr="00137AA4">
        <w:rPr>
          <w:lang w:val="en-US"/>
        </w:rPr>
        <w:t>C.J.C.</w:t>
      </w:r>
    </w:p>
    <w:p w14:paraId="3604C5B3" w14:textId="77777777" w:rsidR="00655333" w:rsidRPr="00137AA4" w:rsidRDefault="00655333" w:rsidP="00655333">
      <w:pPr>
        <w:jc w:val="center"/>
        <w:rPr>
          <w:lang w:val="en-US"/>
        </w:rPr>
      </w:pPr>
    </w:p>
    <w:sectPr w:rsidR="00655333" w:rsidRPr="00137AA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C5B6" w14:textId="77777777" w:rsidR="00D27D4E" w:rsidRDefault="00D27D4E">
      <w:r>
        <w:separator/>
      </w:r>
    </w:p>
  </w:endnote>
  <w:endnote w:type="continuationSeparator" w:id="0">
    <w:p w14:paraId="3604C5B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C5B4" w14:textId="77777777" w:rsidR="00D27D4E" w:rsidRDefault="00D27D4E">
      <w:r>
        <w:separator/>
      </w:r>
    </w:p>
  </w:footnote>
  <w:footnote w:type="continuationSeparator" w:id="0">
    <w:p w14:paraId="3604C5B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C5B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91FC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04C5B9" w14:textId="77777777" w:rsidR="00401B64" w:rsidRDefault="00401B64" w:rsidP="00401B64">
    <w:pPr>
      <w:rPr>
        <w:szCs w:val="24"/>
      </w:rPr>
    </w:pPr>
  </w:p>
  <w:p w14:paraId="3604C5BA" w14:textId="77777777" w:rsidR="00401B64" w:rsidRDefault="00401B64" w:rsidP="00401B64">
    <w:pPr>
      <w:rPr>
        <w:szCs w:val="24"/>
      </w:rPr>
    </w:pPr>
  </w:p>
  <w:p w14:paraId="3604C5B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38820</w:t>
    </w:r>
    <w:r w:rsidR="00401B64">
      <w:rPr>
        <w:szCs w:val="24"/>
      </w:rPr>
      <w:t>     </w:t>
    </w:r>
  </w:p>
  <w:p w14:paraId="3604C5B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604C5BD" w14:textId="77777777" w:rsidR="000452C9" w:rsidRDefault="000452C9" w:rsidP="000452C9"/>
      <w:p w14:paraId="3604C5BE" w14:textId="77777777" w:rsidR="000452C9" w:rsidRPr="001E26DB" w:rsidRDefault="000452C9" w:rsidP="000452C9"/>
      <w:p w14:paraId="3604C5BF" w14:textId="77777777" w:rsidR="000452C9" w:rsidRPr="001E26DB" w:rsidRDefault="000452C9" w:rsidP="000452C9"/>
      <w:p w14:paraId="3604C5C0" w14:textId="77777777" w:rsidR="000452C9" w:rsidRDefault="000452C9" w:rsidP="000452C9"/>
      <w:p w14:paraId="3604C5C1" w14:textId="77777777" w:rsidR="000452C9" w:rsidRDefault="000452C9" w:rsidP="000452C9"/>
      <w:p w14:paraId="3604C5C2" w14:textId="77777777" w:rsidR="000452C9" w:rsidRDefault="000452C9" w:rsidP="000452C9"/>
      <w:p w14:paraId="3604C5C3" w14:textId="77777777" w:rsidR="000452C9" w:rsidRDefault="000452C9" w:rsidP="000452C9"/>
      <w:p w14:paraId="3604C5C4" w14:textId="77777777" w:rsidR="000452C9" w:rsidRPr="001E26DB" w:rsidRDefault="000452C9" w:rsidP="000452C9"/>
      <w:p w14:paraId="3604C5C5" w14:textId="77777777" w:rsidR="000452C9" w:rsidRPr="001E26DB" w:rsidRDefault="000452C9" w:rsidP="000452C9"/>
      <w:p w14:paraId="3604C5C6" w14:textId="77777777" w:rsidR="000452C9" w:rsidRDefault="000452C9" w:rsidP="000452C9">
        <w:pPr>
          <w:pStyle w:val="Header"/>
        </w:pPr>
      </w:p>
      <w:p w14:paraId="3604C5C7" w14:textId="77777777" w:rsidR="001D6D96" w:rsidRPr="000452C9" w:rsidRDefault="00191FC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7AA4"/>
    <w:rsid w:val="00191FC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1632"/>
    <w:rsid w:val="002C29B6"/>
    <w:rsid w:val="0031097F"/>
    <w:rsid w:val="0031165C"/>
    <w:rsid w:val="00311ACE"/>
    <w:rsid w:val="003174AD"/>
    <w:rsid w:val="0033321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564B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4A0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04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EB556-27C7-4DA3-BAFC-F091DF38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9ADD8-5FEF-4CA7-9EE6-26C8F9C729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CBC0BB1-CFA2-4991-AF60-D11AC1C51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2020-04-06T15:36:00Z</dcterms:created>
  <dcterms:modified xsi:type="dcterms:W3CDTF">2020-04-06T15:36:00Z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