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E33B6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E33B6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9589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33B6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9589E" w:rsidTr="00F47372">
        <w:tc>
          <w:tcPr>
            <w:tcW w:w="2269" w:type="pct"/>
          </w:tcPr>
          <w:p w:rsidR="00C2612E" w:rsidRPr="008E33B6" w:rsidRDefault="00C2612E" w:rsidP="008262A3">
            <w:pPr>
              <w:rPr>
                <w:lang w:val="fr-CA"/>
              </w:rPr>
            </w:pPr>
          </w:p>
          <w:p w:rsidR="00C2612E" w:rsidRPr="008E33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E33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9589E" w:rsidTr="00F47372">
        <w:tc>
          <w:tcPr>
            <w:tcW w:w="2269" w:type="pct"/>
            <w:vAlign w:val="center"/>
          </w:tcPr>
          <w:p w:rsidR="00146A6F" w:rsidRDefault="008E33B6">
            <w:pPr>
              <w:pStyle w:val="SCCLsocPrefix"/>
            </w:pPr>
            <w:r>
              <w:t>BETWEEN:</w:t>
            </w:r>
            <w:r>
              <w:br/>
            </w:r>
          </w:p>
          <w:p w:rsidR="00146A6F" w:rsidRDefault="008E33B6">
            <w:pPr>
              <w:pStyle w:val="SCCLsocParty"/>
            </w:pPr>
            <w:r>
              <w:t>William Shawn Davitt</w:t>
            </w:r>
            <w:r>
              <w:br/>
            </w:r>
          </w:p>
          <w:p w:rsidR="00146A6F" w:rsidRDefault="008E33B6">
            <w:pPr>
              <w:pStyle w:val="SCCLsocPartyRole"/>
            </w:pPr>
            <w:r>
              <w:t>Applicant</w:t>
            </w:r>
            <w:r>
              <w:br/>
            </w:r>
          </w:p>
          <w:p w:rsidR="00146A6F" w:rsidRDefault="008E33B6">
            <w:pPr>
              <w:pStyle w:val="SCCLsocVersus"/>
            </w:pPr>
            <w:r>
              <w:t>- and -</w:t>
            </w:r>
            <w:r>
              <w:br/>
            </w:r>
          </w:p>
          <w:p w:rsidR="00146A6F" w:rsidRDefault="008E33B6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146A6F" w:rsidRDefault="008E33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46A6F" w:rsidRPr="008E33B6" w:rsidRDefault="008E33B6">
            <w:pPr>
              <w:pStyle w:val="SCCLsocPrefix"/>
              <w:rPr>
                <w:lang w:val="fr-CA"/>
              </w:rPr>
            </w:pPr>
            <w:r w:rsidRPr="008E33B6">
              <w:rPr>
                <w:lang w:val="fr-CA"/>
              </w:rPr>
              <w:t>ENTRE :</w:t>
            </w:r>
            <w:r w:rsidRPr="008E33B6">
              <w:rPr>
                <w:lang w:val="fr-CA"/>
              </w:rPr>
              <w:br/>
            </w:r>
          </w:p>
          <w:p w:rsidR="00146A6F" w:rsidRPr="008E33B6" w:rsidRDefault="008E33B6">
            <w:pPr>
              <w:pStyle w:val="SCCLsocParty"/>
              <w:rPr>
                <w:lang w:val="fr-CA"/>
              </w:rPr>
            </w:pPr>
            <w:r w:rsidRPr="008E33B6">
              <w:rPr>
                <w:lang w:val="fr-CA"/>
              </w:rPr>
              <w:t xml:space="preserve">William Shawn </w:t>
            </w:r>
            <w:proofErr w:type="spellStart"/>
            <w:r w:rsidRPr="008E33B6">
              <w:rPr>
                <w:lang w:val="fr-CA"/>
              </w:rPr>
              <w:t>Davitt</w:t>
            </w:r>
            <w:proofErr w:type="spellEnd"/>
            <w:r w:rsidRPr="008E33B6">
              <w:rPr>
                <w:lang w:val="fr-CA"/>
              </w:rPr>
              <w:br/>
            </w:r>
          </w:p>
          <w:p w:rsidR="00146A6F" w:rsidRPr="008E33B6" w:rsidRDefault="008E33B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E33B6">
              <w:rPr>
                <w:lang w:val="fr-CA"/>
              </w:rPr>
              <w:br/>
            </w:r>
          </w:p>
          <w:p w:rsidR="00146A6F" w:rsidRPr="008E33B6" w:rsidRDefault="008E33B6">
            <w:pPr>
              <w:pStyle w:val="SCCLsocVersus"/>
              <w:rPr>
                <w:lang w:val="fr-CA"/>
              </w:rPr>
            </w:pPr>
            <w:r w:rsidRPr="008E33B6">
              <w:rPr>
                <w:lang w:val="fr-CA"/>
              </w:rPr>
              <w:t>- et -</w:t>
            </w:r>
            <w:r w:rsidRPr="008E33B6">
              <w:rPr>
                <w:lang w:val="fr-CA"/>
              </w:rPr>
              <w:br/>
            </w:r>
          </w:p>
          <w:p w:rsidR="00146A6F" w:rsidRPr="008E33B6" w:rsidRDefault="008E33B6">
            <w:pPr>
              <w:pStyle w:val="SCCLsocParty"/>
              <w:rPr>
                <w:lang w:val="fr-CA"/>
              </w:rPr>
            </w:pPr>
            <w:r w:rsidRPr="008E33B6">
              <w:rPr>
                <w:lang w:val="fr-CA"/>
              </w:rPr>
              <w:t>Ministre du Revenu national</w:t>
            </w:r>
            <w:r w:rsidRPr="008E33B6">
              <w:rPr>
                <w:lang w:val="fr-CA"/>
              </w:rPr>
              <w:br/>
            </w:r>
          </w:p>
          <w:p w:rsidR="00146A6F" w:rsidRPr="008E33B6" w:rsidRDefault="008E33B6">
            <w:pPr>
              <w:pStyle w:val="SCCLsocPartyRole"/>
              <w:rPr>
                <w:lang w:val="fr-CA"/>
              </w:rPr>
            </w:pPr>
            <w:r w:rsidRPr="008E33B6">
              <w:rPr>
                <w:lang w:val="fr-CA"/>
              </w:rPr>
              <w:t>Intimé</w:t>
            </w:r>
          </w:p>
        </w:tc>
      </w:tr>
      <w:tr w:rsidR="00824412" w:rsidRPr="00F9589E" w:rsidTr="00F47372">
        <w:tc>
          <w:tcPr>
            <w:tcW w:w="2269" w:type="pct"/>
            <w:vAlign w:val="center"/>
          </w:tcPr>
          <w:p w:rsidR="00824412" w:rsidRPr="008E33B6" w:rsidRDefault="00824412" w:rsidP="00375294">
            <w:pPr>
              <w:rPr>
                <w:lang w:val="fr-CA"/>
              </w:rPr>
            </w:pPr>
          </w:p>
          <w:p w:rsidR="00824412" w:rsidRPr="008E33B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E33B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E33B6" w:rsidRDefault="00824412" w:rsidP="00B408F8">
            <w:pPr>
              <w:rPr>
                <w:lang w:val="fr-CA"/>
              </w:rPr>
            </w:pPr>
          </w:p>
        </w:tc>
      </w:tr>
      <w:tr w:rsidR="00824412" w:rsidRPr="00F9589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A-494-10, 2012 FCA 27</w:t>
            </w:r>
            <w:r w:rsidRPr="006E7BAE">
              <w:t xml:space="preserve">, dated </w:t>
            </w:r>
            <w:r>
              <w:t>January 24, 2012</w:t>
            </w:r>
            <w:r w:rsidR="008E33B6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33B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8E33B6">
              <w:rPr>
                <w:lang w:val="fr-CA"/>
              </w:rPr>
              <w:t xml:space="preserve">A-494-10, 2012 </w:t>
            </w:r>
            <w:r w:rsidRPr="008E33B6">
              <w:rPr>
                <w:lang w:val="fr-CA"/>
              </w:rPr>
              <w:t>CA</w:t>
            </w:r>
            <w:r w:rsidR="008E33B6">
              <w:rPr>
                <w:lang w:val="fr-CA"/>
              </w:rPr>
              <w:t>F</w:t>
            </w:r>
            <w:r w:rsidRPr="008E33B6">
              <w:rPr>
                <w:lang w:val="fr-CA"/>
              </w:rPr>
              <w:t xml:space="preserve"> 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33B6">
              <w:rPr>
                <w:lang w:val="fr-CA"/>
              </w:rPr>
              <w:t>24 janvier 2012</w:t>
            </w:r>
            <w:r w:rsidR="008E33B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D12FBB" w:rsidP="00D12FBB">
      <w:pPr>
        <w:tabs>
          <w:tab w:val="left" w:pos="2565"/>
        </w:tabs>
        <w:rPr>
          <w:lang w:val="fr-CA"/>
        </w:rPr>
      </w:pPr>
      <w:r>
        <w:rPr>
          <w:lang w:val="fr-CA"/>
        </w:rPr>
        <w:tab/>
      </w:r>
    </w:p>
    <w:p w:rsidR="00D12FBB" w:rsidRDefault="00D12FBB" w:rsidP="00417FB7">
      <w:pPr>
        <w:jc w:val="center"/>
        <w:rPr>
          <w:lang w:val="fr-CA"/>
        </w:rPr>
      </w:pPr>
    </w:p>
    <w:p w:rsidR="00D12FBB" w:rsidRPr="00D83B8C" w:rsidRDefault="00D12FB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E33B6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8E33B6" w:rsidRPr="00D83B8C">
        <w:rPr>
          <w:lang w:val="fr-CA"/>
        </w:rPr>
        <w:t xml:space="preserve"> </w:t>
      </w:r>
    </w:p>
    <w:sectPr w:rsidR="003A37CF" w:rsidRPr="00D83B8C" w:rsidSect="00D12FBB">
      <w:headerReference w:type="default" r:id="rId8"/>
      <w:pgSz w:w="12240" w:h="15840"/>
      <w:pgMar w:top="1440" w:right="1440" w:bottom="284" w:left="1440" w:header="1440" w:footer="2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5A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5A75" w:rsidRPr="00417FB7">
      <w:rPr>
        <w:szCs w:val="24"/>
      </w:rPr>
      <w:fldChar w:fldCharType="separate"/>
    </w:r>
    <w:r w:rsidR="00D12FBB">
      <w:rPr>
        <w:noProof/>
        <w:szCs w:val="24"/>
      </w:rPr>
      <w:t>2</w:t>
    </w:r>
    <w:r w:rsidR="000D5A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5A75"/>
    <w:rsid w:val="000D7521"/>
    <w:rsid w:val="000E4CCE"/>
    <w:rsid w:val="00146A6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33B6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2AF0"/>
    <w:rsid w:val="00BD4E4C"/>
    <w:rsid w:val="00BF7644"/>
    <w:rsid w:val="00C1285B"/>
    <w:rsid w:val="00C2612E"/>
    <w:rsid w:val="00CE249F"/>
    <w:rsid w:val="00CF17D0"/>
    <w:rsid w:val="00D12FBB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589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E3F6-4BAC-410B-ACFD-8D8579E1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2012-06-27T13:26:00Z</cp:lastPrinted>
  <dcterms:created xsi:type="dcterms:W3CDTF">2012-06-14T19:51:00Z</dcterms:created>
  <dcterms:modified xsi:type="dcterms:W3CDTF">2012-07-03T17:20:00Z</dcterms:modified>
</cp:coreProperties>
</file>