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5BAEC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41285</w:t>
      </w:r>
      <w:r w:rsidR="0016666F" w:rsidRPr="006E7BAE">
        <w:t>     </w:t>
      </w:r>
    </w:p>
    <w:p w14:paraId="3E50A5D5" w14:textId="77777777" w:rsidR="009F436C" w:rsidRPr="006E7BAE" w:rsidRDefault="009F436C" w:rsidP="00382FEC"/>
    <w:p w14:paraId="36F6BBC3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320"/>
        <w:gridCol w:w="631"/>
        <w:gridCol w:w="4409"/>
      </w:tblGrid>
      <w:tr w:rsidR="00417FB7" w:rsidRPr="006E7BAE" w14:paraId="508DDBB9" w14:textId="77777777" w:rsidTr="009F31A7">
        <w:tc>
          <w:tcPr>
            <w:tcW w:w="2308" w:type="pct"/>
          </w:tcPr>
          <w:p w14:paraId="328E0A72" w14:textId="77777777" w:rsidR="00417FB7" w:rsidRPr="006E7BAE" w:rsidRDefault="00543EDD" w:rsidP="008262A3">
            <w:r>
              <w:t xml:space="preserve">October </w:t>
            </w:r>
            <w:r w:rsidR="00433F55">
              <w:t>31</w:t>
            </w:r>
            <w:r>
              <w:t>, 2024</w:t>
            </w:r>
          </w:p>
        </w:tc>
        <w:tc>
          <w:tcPr>
            <w:tcW w:w="337" w:type="pct"/>
          </w:tcPr>
          <w:p w14:paraId="0E3392C1" w14:textId="77777777" w:rsidR="00417FB7" w:rsidRPr="006E7BAE" w:rsidRDefault="00417FB7" w:rsidP="00382FEC"/>
        </w:tc>
        <w:tc>
          <w:tcPr>
            <w:tcW w:w="2356" w:type="pct"/>
          </w:tcPr>
          <w:p w14:paraId="6B91B9B2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433F55">
              <w:t>31</w:t>
            </w:r>
            <w:r>
              <w:t xml:space="preserve"> octobre 2024</w:t>
            </w:r>
          </w:p>
        </w:tc>
      </w:tr>
      <w:tr w:rsidR="00E12A51" w:rsidRPr="006E7BAE" w14:paraId="58915AE2" w14:textId="77777777" w:rsidTr="009F31A7">
        <w:tc>
          <w:tcPr>
            <w:tcW w:w="2308" w:type="pct"/>
            <w:tcMar>
              <w:top w:w="0" w:type="dxa"/>
              <w:bottom w:w="0" w:type="dxa"/>
            </w:tcMar>
          </w:tcPr>
          <w:p w14:paraId="6D331DFF" w14:textId="77777777" w:rsidR="00C2612E" w:rsidRPr="006E7BAE" w:rsidRDefault="00C2612E" w:rsidP="008262A3"/>
        </w:tc>
        <w:tc>
          <w:tcPr>
            <w:tcW w:w="337" w:type="pct"/>
            <w:tcMar>
              <w:top w:w="0" w:type="dxa"/>
              <w:bottom w:w="0" w:type="dxa"/>
            </w:tcMar>
          </w:tcPr>
          <w:p w14:paraId="5D12BF03" w14:textId="77777777" w:rsidR="00E12A51" w:rsidRPr="006E7BAE" w:rsidRDefault="00E12A51" w:rsidP="00382FEC"/>
        </w:tc>
        <w:tc>
          <w:tcPr>
            <w:tcW w:w="2356" w:type="pct"/>
            <w:tcMar>
              <w:top w:w="0" w:type="dxa"/>
              <w:bottom w:w="0" w:type="dxa"/>
            </w:tcMar>
          </w:tcPr>
          <w:p w14:paraId="3336CE33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6323322B" w14:textId="77777777" w:rsidTr="009F31A7">
        <w:tc>
          <w:tcPr>
            <w:tcW w:w="2308" w:type="pct"/>
          </w:tcPr>
          <w:p w14:paraId="5B588091" w14:textId="77777777" w:rsidR="0035541B" w:rsidRDefault="0035541B"/>
          <w:p w14:paraId="6D492D2A" w14:textId="77777777" w:rsidR="0035541B" w:rsidRDefault="000C05DE">
            <w:pPr>
              <w:pStyle w:val="SCCLsocPrefix"/>
            </w:pPr>
            <w:r>
              <w:t>BETWEEN:</w:t>
            </w:r>
          </w:p>
          <w:p w14:paraId="3119D87B" w14:textId="77777777" w:rsidR="008A4BE6" w:rsidRPr="008A4BE6" w:rsidRDefault="008A4BE6" w:rsidP="009F31A7"/>
          <w:p w14:paraId="2B569314" w14:textId="77777777" w:rsidR="0035541B" w:rsidRDefault="000C05DE">
            <w:pPr>
              <w:pStyle w:val="SCCLsocParty"/>
            </w:pPr>
            <w:r>
              <w:t>Eastern Platinum Limited</w:t>
            </w:r>
            <w:r>
              <w:br/>
            </w:r>
          </w:p>
          <w:p w14:paraId="3355329E" w14:textId="77777777" w:rsidR="0035541B" w:rsidRDefault="000C05DE">
            <w:pPr>
              <w:pStyle w:val="SCCLsocPartyRole"/>
            </w:pPr>
            <w:r>
              <w:t>Applicant</w:t>
            </w:r>
            <w:r>
              <w:br/>
            </w:r>
          </w:p>
          <w:p w14:paraId="6683B4C2" w14:textId="77777777" w:rsidR="0035541B" w:rsidRDefault="000C05DE">
            <w:pPr>
              <w:pStyle w:val="SCCLsocVersus"/>
            </w:pPr>
            <w:r>
              <w:t>- and -</w:t>
            </w:r>
          </w:p>
          <w:p w14:paraId="65BA5CC0" w14:textId="77777777" w:rsidR="0035541B" w:rsidRDefault="0035541B"/>
          <w:p w14:paraId="39852FA1" w14:textId="77777777" w:rsidR="0035541B" w:rsidRDefault="000C05DE">
            <w:pPr>
              <w:pStyle w:val="SCCLsocParty"/>
            </w:pPr>
            <w:r>
              <w:t>Xiaoling Ren</w:t>
            </w:r>
            <w:r>
              <w:br/>
            </w:r>
          </w:p>
          <w:p w14:paraId="45811352" w14:textId="77777777" w:rsidR="0035541B" w:rsidRDefault="000C05DE">
            <w:pPr>
              <w:pStyle w:val="SCCLsocPartyRole"/>
            </w:pPr>
            <w:r>
              <w:t>Respondent</w:t>
            </w:r>
          </w:p>
        </w:tc>
        <w:tc>
          <w:tcPr>
            <w:tcW w:w="337" w:type="pct"/>
          </w:tcPr>
          <w:p w14:paraId="03CF16D8" w14:textId="77777777" w:rsidR="00824412" w:rsidRPr="006E7BAE" w:rsidRDefault="00824412" w:rsidP="00375294"/>
        </w:tc>
        <w:tc>
          <w:tcPr>
            <w:tcW w:w="2356" w:type="pct"/>
          </w:tcPr>
          <w:p w14:paraId="3AAC1F15" w14:textId="77777777" w:rsidR="0035541B" w:rsidRPr="009F31A7" w:rsidRDefault="0035541B">
            <w:pPr>
              <w:rPr>
                <w:lang w:val="en-US"/>
              </w:rPr>
            </w:pPr>
          </w:p>
          <w:p w14:paraId="78312E75" w14:textId="77777777" w:rsidR="0035541B" w:rsidRDefault="000C05DE">
            <w:pPr>
              <w:pStyle w:val="SCCLsocPrefix"/>
              <w:rPr>
                <w:lang w:val="en-US"/>
              </w:rPr>
            </w:pPr>
            <w:r w:rsidRPr="009F31A7">
              <w:rPr>
                <w:lang w:val="en-US"/>
              </w:rPr>
              <w:t>ENTRE :</w:t>
            </w:r>
          </w:p>
          <w:p w14:paraId="4792B12A" w14:textId="77777777" w:rsidR="008A4BE6" w:rsidRPr="009F31A7" w:rsidRDefault="008A4BE6" w:rsidP="009F31A7">
            <w:pPr>
              <w:rPr>
                <w:lang w:val="en-US"/>
              </w:rPr>
            </w:pPr>
          </w:p>
          <w:p w14:paraId="11D049CC" w14:textId="77777777" w:rsidR="0035541B" w:rsidRPr="009F31A7" w:rsidRDefault="000C05DE">
            <w:pPr>
              <w:pStyle w:val="SCCLsocParty"/>
              <w:rPr>
                <w:lang w:val="en-US"/>
              </w:rPr>
            </w:pPr>
            <w:r w:rsidRPr="009F31A7">
              <w:rPr>
                <w:lang w:val="en-US"/>
              </w:rPr>
              <w:t>Eastern Platinum Limited</w:t>
            </w:r>
            <w:r w:rsidRPr="009F31A7">
              <w:rPr>
                <w:lang w:val="en-US"/>
              </w:rPr>
              <w:br/>
            </w:r>
          </w:p>
          <w:p w14:paraId="7EABE45B" w14:textId="77777777" w:rsidR="0035541B" w:rsidRPr="009F31A7" w:rsidRDefault="000C05DE">
            <w:pPr>
              <w:pStyle w:val="SCCLsocPartyRole"/>
              <w:rPr>
                <w:lang w:val="en-US"/>
              </w:rPr>
            </w:pPr>
            <w:r w:rsidRPr="009F31A7">
              <w:rPr>
                <w:lang w:val="en-US"/>
              </w:rPr>
              <w:t>Demandeur</w:t>
            </w:r>
            <w:r w:rsidRPr="009F31A7">
              <w:rPr>
                <w:lang w:val="en-US"/>
              </w:rPr>
              <w:br/>
            </w:r>
          </w:p>
          <w:p w14:paraId="236481AE" w14:textId="77777777" w:rsidR="0035541B" w:rsidRPr="009F31A7" w:rsidRDefault="000C05DE">
            <w:pPr>
              <w:pStyle w:val="SCCLsocVersus"/>
              <w:rPr>
                <w:lang w:val="en-US"/>
              </w:rPr>
            </w:pPr>
            <w:r w:rsidRPr="009F31A7">
              <w:rPr>
                <w:lang w:val="en-US"/>
              </w:rPr>
              <w:t>- et -</w:t>
            </w:r>
          </w:p>
          <w:p w14:paraId="61CFA52F" w14:textId="77777777" w:rsidR="0035541B" w:rsidRPr="009F31A7" w:rsidRDefault="0035541B">
            <w:pPr>
              <w:rPr>
                <w:lang w:val="en-US"/>
              </w:rPr>
            </w:pPr>
          </w:p>
          <w:p w14:paraId="7600E605" w14:textId="77777777" w:rsidR="0035541B" w:rsidRDefault="000C05DE">
            <w:pPr>
              <w:pStyle w:val="SCCLsocParty"/>
            </w:pPr>
            <w:r>
              <w:t>Xiaoling Ren</w:t>
            </w:r>
            <w:r>
              <w:br/>
            </w:r>
          </w:p>
          <w:p w14:paraId="1B8547E1" w14:textId="77777777" w:rsidR="0035541B" w:rsidRDefault="000C05DE">
            <w:pPr>
              <w:pStyle w:val="SCCLsocPartyRole"/>
            </w:pPr>
            <w:r>
              <w:t>Intimée</w:t>
            </w:r>
          </w:p>
        </w:tc>
      </w:tr>
      <w:tr w:rsidR="00824412" w:rsidRPr="006E7BAE" w14:paraId="5F5644D3" w14:textId="77777777" w:rsidTr="009F31A7">
        <w:tc>
          <w:tcPr>
            <w:tcW w:w="2308" w:type="pct"/>
            <w:tcMar>
              <w:top w:w="0" w:type="dxa"/>
              <w:bottom w:w="0" w:type="dxa"/>
            </w:tcMar>
          </w:tcPr>
          <w:p w14:paraId="584874A2" w14:textId="77777777" w:rsidR="00824412" w:rsidRPr="006E7BAE" w:rsidRDefault="00824412" w:rsidP="00375294"/>
        </w:tc>
        <w:tc>
          <w:tcPr>
            <w:tcW w:w="337" w:type="pct"/>
            <w:tcMar>
              <w:top w:w="0" w:type="dxa"/>
              <w:bottom w:w="0" w:type="dxa"/>
            </w:tcMar>
          </w:tcPr>
          <w:p w14:paraId="6EAF62F6" w14:textId="77777777" w:rsidR="00824412" w:rsidRPr="006E7BAE" w:rsidRDefault="00824412" w:rsidP="00375294"/>
        </w:tc>
        <w:tc>
          <w:tcPr>
            <w:tcW w:w="2356" w:type="pct"/>
            <w:tcMar>
              <w:top w:w="0" w:type="dxa"/>
              <w:bottom w:w="0" w:type="dxa"/>
            </w:tcMar>
          </w:tcPr>
          <w:p w14:paraId="597457B9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8A4BE6" w14:paraId="0531868A" w14:textId="77777777" w:rsidTr="009F31A7">
        <w:tc>
          <w:tcPr>
            <w:tcW w:w="2308" w:type="pct"/>
          </w:tcPr>
          <w:p w14:paraId="0B9B2CB8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5B0F4F0E" w14:textId="77777777" w:rsidR="00824412" w:rsidRPr="006E7BAE" w:rsidRDefault="00824412" w:rsidP="00417FB7">
            <w:pPr>
              <w:jc w:val="center"/>
            </w:pPr>
          </w:p>
          <w:p w14:paraId="7558BF79" w14:textId="2CAE6D0F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(Vancouver)</w:t>
            </w:r>
            <w:r w:rsidRPr="006E7BAE">
              <w:t xml:space="preserve">, </w:t>
            </w:r>
            <w:r w:rsidR="008A4BE6" w:rsidRPr="006E7BAE">
              <w:t>Number</w:t>
            </w:r>
            <w:r w:rsidR="008A4BE6">
              <w:t xml:space="preserve"> </w:t>
            </w:r>
            <w:r w:rsidR="000C05DE">
              <w:t xml:space="preserve">CA49103, </w:t>
            </w:r>
            <w:r w:rsidR="008A4BE6" w:rsidRPr="009F31A7">
              <w:rPr>
                <w:rStyle w:val="Hyperlink"/>
                <w:color w:val="000000" w:themeColor="text1"/>
                <w:u w:val="none"/>
              </w:rPr>
              <w:t>2024 BCCA</w:t>
            </w:r>
            <w:r w:rsidR="008A4BE6" w:rsidRPr="00495363">
              <w:rPr>
                <w:rStyle w:val="Hyperlink"/>
                <w:color w:val="000000" w:themeColor="text1"/>
                <w:u w:val="none"/>
              </w:rPr>
              <w:t xml:space="preserve"> 109</w:t>
            </w:r>
            <w:r w:rsidR="000C05DE" w:rsidRPr="00495363">
              <w:rPr>
                <w:color w:val="000000" w:themeColor="text1"/>
              </w:rPr>
              <w:t xml:space="preserve">, </w:t>
            </w:r>
            <w:r w:rsidRPr="006E7BAE">
              <w:t xml:space="preserve">dated </w:t>
            </w:r>
            <w:r>
              <w:t>March 21, 2024</w:t>
            </w:r>
            <w:r w:rsidR="000C05DE">
              <w:t>,</w:t>
            </w:r>
            <w:r w:rsidRPr="006E7BAE">
              <w:t xml:space="preserve"> is </w:t>
            </w:r>
            <w:r w:rsidR="000C05DE">
              <w:t>dismissed with costs</w:t>
            </w:r>
            <w:r w:rsidRPr="006E7BAE">
              <w:t>.</w:t>
            </w:r>
          </w:p>
          <w:p w14:paraId="68B67AAB" w14:textId="77777777" w:rsidR="003F6511" w:rsidRDefault="003F6511" w:rsidP="00011960">
            <w:pPr>
              <w:jc w:val="both"/>
            </w:pPr>
          </w:p>
          <w:p w14:paraId="3B8CD9BF" w14:textId="77777777" w:rsidR="003F6511" w:rsidRPr="006E7BAE" w:rsidRDefault="003F6511" w:rsidP="00011960">
            <w:pPr>
              <w:jc w:val="both"/>
            </w:pPr>
          </w:p>
        </w:tc>
        <w:tc>
          <w:tcPr>
            <w:tcW w:w="337" w:type="pct"/>
          </w:tcPr>
          <w:p w14:paraId="258A563F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6" w:type="pct"/>
          </w:tcPr>
          <w:p w14:paraId="471B6AE7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01E10CB8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31B1986E" w14:textId="3A9AB1C4" w:rsidR="003F6511" w:rsidRPr="006E7BAE" w:rsidRDefault="00824412" w:rsidP="009F31A7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0C05DE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 xml:space="preserve">, </w:t>
            </w:r>
            <w:r w:rsidR="008A4BE6" w:rsidRPr="006E7BAE">
              <w:rPr>
                <w:lang w:val="fr-CA"/>
              </w:rPr>
              <w:t xml:space="preserve">numéro </w:t>
            </w:r>
            <w:r w:rsidR="008A4BE6" w:rsidRPr="000C05DE">
              <w:rPr>
                <w:lang w:val="fr-CA"/>
              </w:rPr>
              <w:t>CA49103</w:t>
            </w:r>
            <w:r w:rsidR="000C05DE" w:rsidRPr="000C05DE">
              <w:rPr>
                <w:lang w:val="fr-CA"/>
              </w:rPr>
              <w:t xml:space="preserve">, </w:t>
            </w:r>
            <w:r w:rsidR="008A4BE6" w:rsidRPr="009F31A7">
              <w:rPr>
                <w:rStyle w:val="Hyperlink"/>
                <w:color w:val="000000" w:themeColor="text1"/>
                <w:u w:val="none"/>
                <w:lang w:val="fr-CA"/>
              </w:rPr>
              <w:t>2024 BCCA 109</w:t>
            </w:r>
            <w:r w:rsidRPr="000C05D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0C05DE">
              <w:rPr>
                <w:lang w:val="fr-CA"/>
              </w:rPr>
              <w:t>21 mars 2024</w:t>
            </w:r>
            <w:r w:rsidRPr="006E7BAE">
              <w:rPr>
                <w:lang w:val="fr-CA"/>
              </w:rPr>
              <w:t xml:space="preserve">, est </w:t>
            </w:r>
            <w:r w:rsidR="000C05DE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580306B1" w14:textId="77777777" w:rsidR="009F436C" w:rsidRPr="00D83B8C" w:rsidRDefault="009F436C" w:rsidP="00382FEC">
      <w:pPr>
        <w:rPr>
          <w:lang w:val="fr-CA"/>
        </w:rPr>
      </w:pPr>
    </w:p>
    <w:p w14:paraId="072494BD" w14:textId="77777777" w:rsidR="009F436C" w:rsidRPr="00D83B8C" w:rsidRDefault="009F436C" w:rsidP="00417FB7">
      <w:pPr>
        <w:jc w:val="center"/>
        <w:rPr>
          <w:lang w:val="fr-CA"/>
        </w:rPr>
      </w:pPr>
    </w:p>
    <w:p w14:paraId="216AC15F" w14:textId="77777777" w:rsidR="009F436C" w:rsidRPr="00D83B8C" w:rsidRDefault="009F436C" w:rsidP="00417FB7">
      <w:pPr>
        <w:jc w:val="center"/>
        <w:rPr>
          <w:lang w:val="fr-CA"/>
        </w:rPr>
      </w:pPr>
    </w:p>
    <w:p w14:paraId="17892185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02D7B427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2826DE90" w14:textId="77777777" w:rsidR="003A37CF" w:rsidRPr="00D83B8C" w:rsidRDefault="003A37CF" w:rsidP="000C05DE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2B80B" w14:textId="77777777" w:rsidR="00983D48" w:rsidRDefault="00983D48">
      <w:r>
        <w:separator/>
      </w:r>
    </w:p>
  </w:endnote>
  <w:endnote w:type="continuationSeparator" w:id="0">
    <w:p w14:paraId="369B4AA6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170A0" w14:textId="77777777" w:rsidR="00983D48" w:rsidRDefault="00983D48">
      <w:r>
        <w:separator/>
      </w:r>
    </w:p>
  </w:footnote>
  <w:footnote w:type="continuationSeparator" w:id="0">
    <w:p w14:paraId="0D1A7D39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84E5B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5EA2DBE3" w14:textId="77777777" w:rsidR="008F53F3" w:rsidRDefault="008F53F3" w:rsidP="008F53F3">
    <w:pPr>
      <w:rPr>
        <w:szCs w:val="24"/>
      </w:rPr>
    </w:pPr>
  </w:p>
  <w:p w14:paraId="28DA83B6" w14:textId="77777777" w:rsidR="008F53F3" w:rsidRDefault="008F53F3" w:rsidP="008F53F3">
    <w:pPr>
      <w:rPr>
        <w:szCs w:val="24"/>
      </w:rPr>
    </w:pPr>
  </w:p>
  <w:p w14:paraId="61FB9456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41285</w:t>
    </w:r>
    <w:r>
      <w:rPr>
        <w:szCs w:val="24"/>
      </w:rPr>
      <w:t>     </w:t>
    </w:r>
  </w:p>
  <w:p w14:paraId="0B76A26E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3B3D78B5" w14:textId="77777777" w:rsidR="0073151A" w:rsidRDefault="0073151A" w:rsidP="0073151A"/>
      <w:p w14:paraId="404C933E" w14:textId="77777777" w:rsidR="0073151A" w:rsidRPr="006E7BAE" w:rsidRDefault="0073151A" w:rsidP="0073151A"/>
      <w:p w14:paraId="54B9830B" w14:textId="77777777" w:rsidR="0073151A" w:rsidRPr="006E7BAE" w:rsidRDefault="0073151A" w:rsidP="0073151A"/>
      <w:p w14:paraId="6BE52ECF" w14:textId="77777777" w:rsidR="0073151A" w:rsidRPr="006E7BAE" w:rsidRDefault="0073151A" w:rsidP="0073151A"/>
      <w:p w14:paraId="5241B807" w14:textId="77777777" w:rsidR="0073151A" w:rsidRDefault="0073151A" w:rsidP="0073151A"/>
      <w:p w14:paraId="3E3DD60F" w14:textId="77777777" w:rsidR="0073151A" w:rsidRDefault="0073151A" w:rsidP="0073151A"/>
      <w:p w14:paraId="6549DE68" w14:textId="77777777" w:rsidR="0073151A" w:rsidRDefault="0073151A" w:rsidP="0073151A"/>
      <w:p w14:paraId="5DE61744" w14:textId="77777777" w:rsidR="0073151A" w:rsidRDefault="0073151A" w:rsidP="0073151A"/>
      <w:p w14:paraId="5F178396" w14:textId="77777777" w:rsidR="0073151A" w:rsidRDefault="0073151A" w:rsidP="0073151A"/>
      <w:p w14:paraId="2420034F" w14:textId="77777777" w:rsidR="0073151A" w:rsidRPr="006E7BAE" w:rsidRDefault="0073151A" w:rsidP="0073151A"/>
      <w:p w14:paraId="7B2BC42A" w14:textId="77777777" w:rsidR="00ED265D" w:rsidRPr="0073151A" w:rsidRDefault="00F7028D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05DE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541B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33F55"/>
    <w:rsid w:val="004943CF"/>
    <w:rsid w:val="00495363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A4BE6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31A7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28D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6DC7E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15740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2024-10-31T04:00:00+00:00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41A8A3-311D-47CF-9A52-9F5B9A65682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0ae4924-d04e-473c-aafa-3657aad971d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F9D9A7D-7CC3-4F98-B95A-1F6D493F6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586D96-C162-4220-BEC5-A5B9109207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2024-10-28T15:25:00Z</dcterms:created>
  <dcterms:modified xsi:type="dcterms:W3CDTF">2024-10-28T15:25:00Z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