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549C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41435</w:t>
      </w:r>
      <w:r w:rsidR="0016666F" w:rsidRPr="006E7BAE">
        <w:t>     </w:t>
      </w:r>
    </w:p>
    <w:p w14:paraId="6003CAF3" w14:textId="77777777" w:rsidR="009F436C" w:rsidRPr="006E7BAE" w:rsidRDefault="009F436C" w:rsidP="00382FEC"/>
    <w:p w14:paraId="0C8DA3C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590"/>
        <w:gridCol w:w="721"/>
        <w:gridCol w:w="4049"/>
      </w:tblGrid>
      <w:tr w:rsidR="00B04022" w:rsidRPr="00C241E1" w14:paraId="3314EAD4" w14:textId="77777777" w:rsidTr="00E674B5">
        <w:tc>
          <w:tcPr>
            <w:tcW w:w="2452" w:type="pct"/>
          </w:tcPr>
          <w:p w14:paraId="30D18295" w14:textId="77777777" w:rsidR="00417FB7" w:rsidRPr="006E7BAE" w:rsidRDefault="000E632F" w:rsidP="008262A3">
            <w:r>
              <w:t>December 12</w:t>
            </w:r>
            <w:r w:rsidR="00543EDD">
              <w:t>, 2024</w:t>
            </w:r>
          </w:p>
        </w:tc>
        <w:tc>
          <w:tcPr>
            <w:tcW w:w="385" w:type="pct"/>
          </w:tcPr>
          <w:p w14:paraId="708B4DD1" w14:textId="77777777" w:rsidR="00417FB7" w:rsidRPr="00C241E1" w:rsidRDefault="00417FB7" w:rsidP="00382FEC">
            <w:pPr>
              <w:rPr>
                <w:lang w:val="fr-CA"/>
              </w:rPr>
            </w:pPr>
          </w:p>
        </w:tc>
        <w:tc>
          <w:tcPr>
            <w:tcW w:w="2163" w:type="pct"/>
          </w:tcPr>
          <w:p w14:paraId="2B3533E7" w14:textId="77777777" w:rsidR="00417FB7" w:rsidRPr="00C241E1" w:rsidRDefault="00543EDD" w:rsidP="00816B78">
            <w:pPr>
              <w:rPr>
                <w:lang w:val="fr-CA"/>
              </w:rPr>
            </w:pPr>
            <w:r w:rsidRPr="00C241E1">
              <w:rPr>
                <w:lang w:val="fr-CA"/>
              </w:rPr>
              <w:t xml:space="preserve">Le </w:t>
            </w:r>
            <w:r w:rsidR="000E632F">
              <w:rPr>
                <w:lang w:val="fr-CA"/>
              </w:rPr>
              <w:t xml:space="preserve">12 décembre </w:t>
            </w:r>
            <w:r w:rsidRPr="00C241E1">
              <w:rPr>
                <w:lang w:val="fr-CA"/>
              </w:rPr>
              <w:t>2024</w:t>
            </w:r>
          </w:p>
        </w:tc>
      </w:tr>
      <w:tr w:rsidR="00B04022" w:rsidRPr="00C241E1" w14:paraId="4D1890ED" w14:textId="77777777" w:rsidTr="00E674B5">
        <w:tc>
          <w:tcPr>
            <w:tcW w:w="2452" w:type="pct"/>
            <w:tcMar>
              <w:top w:w="0" w:type="dxa"/>
              <w:bottom w:w="0" w:type="dxa"/>
            </w:tcMar>
          </w:tcPr>
          <w:p w14:paraId="44818C8D" w14:textId="77777777" w:rsidR="00C2612E" w:rsidRPr="006E7BAE" w:rsidRDefault="00C2612E" w:rsidP="008262A3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38F9C647" w14:textId="77777777" w:rsidR="00E12A51" w:rsidRPr="00C241E1" w:rsidRDefault="00E12A51" w:rsidP="00382FEC">
            <w:pPr>
              <w:rPr>
                <w:lang w:val="fr-CA"/>
              </w:rPr>
            </w:pPr>
          </w:p>
        </w:tc>
        <w:tc>
          <w:tcPr>
            <w:tcW w:w="2163" w:type="pct"/>
            <w:tcMar>
              <w:top w:w="0" w:type="dxa"/>
              <w:bottom w:w="0" w:type="dxa"/>
            </w:tcMar>
          </w:tcPr>
          <w:p w14:paraId="61386F74" w14:textId="77777777" w:rsidR="00E12A51" w:rsidRPr="00C241E1" w:rsidRDefault="00E12A51" w:rsidP="00816B78">
            <w:pPr>
              <w:rPr>
                <w:lang w:val="fr-CA"/>
              </w:rPr>
            </w:pPr>
          </w:p>
        </w:tc>
      </w:tr>
      <w:tr w:rsidR="00B04022" w:rsidRPr="00E674B5" w14:paraId="118185F7" w14:textId="77777777" w:rsidTr="00E674B5">
        <w:tc>
          <w:tcPr>
            <w:tcW w:w="2452" w:type="pct"/>
          </w:tcPr>
          <w:p w14:paraId="427CC17E" w14:textId="77777777" w:rsidR="005861C9" w:rsidRDefault="005861C9"/>
          <w:p w14:paraId="4717E01B" w14:textId="77777777" w:rsidR="005861C9" w:rsidRDefault="000E632F">
            <w:pPr>
              <w:pStyle w:val="SCCLsocPrefix"/>
            </w:pPr>
            <w:r>
              <w:t>BETWEEN:</w:t>
            </w:r>
          </w:p>
          <w:p w14:paraId="2272A0A5" w14:textId="77777777" w:rsidR="00E30E63" w:rsidRPr="00E30E63" w:rsidRDefault="00E30E63" w:rsidP="00B04022"/>
          <w:p w14:paraId="79FD43C5" w14:textId="77777777" w:rsidR="005861C9" w:rsidRDefault="000E632F">
            <w:pPr>
              <w:pStyle w:val="SCCLsocParty"/>
            </w:pPr>
            <w:r>
              <w:t>B.L.</w:t>
            </w:r>
            <w:r>
              <w:br/>
            </w:r>
          </w:p>
          <w:p w14:paraId="041DE637" w14:textId="77777777" w:rsidR="005861C9" w:rsidRDefault="000E632F">
            <w:pPr>
              <w:pStyle w:val="SCCLsocPartyRole"/>
            </w:pPr>
            <w:r>
              <w:t>Applicant</w:t>
            </w:r>
            <w:r>
              <w:br/>
            </w:r>
          </w:p>
          <w:p w14:paraId="0A157306" w14:textId="77777777" w:rsidR="005861C9" w:rsidRDefault="000E632F">
            <w:pPr>
              <w:pStyle w:val="SCCLsocVersus"/>
            </w:pPr>
            <w:r>
              <w:t>- and -</w:t>
            </w:r>
          </w:p>
          <w:p w14:paraId="73EA52A4" w14:textId="77777777" w:rsidR="005861C9" w:rsidRDefault="005861C9"/>
          <w:p w14:paraId="7F7156E2" w14:textId="77777777" w:rsidR="005861C9" w:rsidRDefault="000E632F">
            <w:pPr>
              <w:pStyle w:val="SCCLsocParty"/>
            </w:pPr>
            <w:r>
              <w:t>His Majesty the King</w:t>
            </w:r>
            <w:r>
              <w:br/>
            </w:r>
          </w:p>
          <w:p w14:paraId="3A1F1F4D" w14:textId="77777777" w:rsidR="005861C9" w:rsidRDefault="000E632F">
            <w:pPr>
              <w:pStyle w:val="SCCLsocPartyRole"/>
            </w:pPr>
            <w:r>
              <w:t>Respondent</w:t>
            </w:r>
          </w:p>
        </w:tc>
        <w:tc>
          <w:tcPr>
            <w:tcW w:w="385" w:type="pct"/>
          </w:tcPr>
          <w:p w14:paraId="5700A8E9" w14:textId="77777777" w:rsidR="00824412" w:rsidRPr="00F4624A" w:rsidRDefault="00824412" w:rsidP="00375294">
            <w:pPr>
              <w:rPr>
                <w:lang w:val="en-US"/>
              </w:rPr>
            </w:pPr>
          </w:p>
        </w:tc>
        <w:tc>
          <w:tcPr>
            <w:tcW w:w="2163" w:type="pct"/>
          </w:tcPr>
          <w:p w14:paraId="4F5CC79D" w14:textId="77777777" w:rsidR="005861C9" w:rsidRPr="00F4624A" w:rsidRDefault="005861C9">
            <w:pPr>
              <w:rPr>
                <w:lang w:val="en-US"/>
              </w:rPr>
            </w:pPr>
          </w:p>
          <w:p w14:paraId="3562AB20" w14:textId="77777777" w:rsidR="005861C9" w:rsidRPr="00B04022" w:rsidRDefault="000E632F">
            <w:pPr>
              <w:pStyle w:val="SCCLsocPrefix"/>
              <w:rPr>
                <w:lang w:val="fr-CA"/>
              </w:rPr>
            </w:pPr>
            <w:r w:rsidRPr="00B04022">
              <w:rPr>
                <w:lang w:val="fr-CA"/>
              </w:rPr>
              <w:t>ENTRE :</w:t>
            </w:r>
          </w:p>
          <w:p w14:paraId="22898C4C" w14:textId="77777777" w:rsidR="00E30E63" w:rsidRPr="00B04022" w:rsidRDefault="00E30E63" w:rsidP="00B04022">
            <w:pPr>
              <w:rPr>
                <w:lang w:val="fr-CA"/>
              </w:rPr>
            </w:pPr>
          </w:p>
          <w:p w14:paraId="254BC358" w14:textId="77777777" w:rsidR="005861C9" w:rsidRPr="00B04022" w:rsidRDefault="000E632F">
            <w:pPr>
              <w:pStyle w:val="SCCLsocParty"/>
              <w:rPr>
                <w:lang w:val="fr-CA"/>
              </w:rPr>
            </w:pPr>
            <w:r w:rsidRPr="00B04022">
              <w:rPr>
                <w:lang w:val="fr-CA"/>
              </w:rPr>
              <w:t>B.L.</w:t>
            </w:r>
            <w:r w:rsidRPr="00B04022">
              <w:rPr>
                <w:lang w:val="fr-CA"/>
              </w:rPr>
              <w:br/>
            </w:r>
          </w:p>
          <w:p w14:paraId="6691BCD7" w14:textId="77777777" w:rsidR="005861C9" w:rsidRPr="00B04022" w:rsidRDefault="000E632F">
            <w:pPr>
              <w:pStyle w:val="SCCLsocPartyRole"/>
              <w:rPr>
                <w:lang w:val="fr-CA"/>
              </w:rPr>
            </w:pPr>
            <w:r w:rsidRPr="00B04022">
              <w:rPr>
                <w:lang w:val="fr-CA"/>
              </w:rPr>
              <w:t>Demandeur</w:t>
            </w:r>
            <w:r w:rsidRPr="00B04022">
              <w:rPr>
                <w:lang w:val="fr-CA"/>
              </w:rPr>
              <w:br/>
            </w:r>
          </w:p>
          <w:p w14:paraId="000674F4" w14:textId="77777777" w:rsidR="005861C9" w:rsidRPr="00B04022" w:rsidRDefault="000E632F">
            <w:pPr>
              <w:pStyle w:val="SCCLsocVersus"/>
              <w:rPr>
                <w:lang w:val="fr-CA"/>
              </w:rPr>
            </w:pPr>
            <w:r w:rsidRPr="00B04022">
              <w:rPr>
                <w:lang w:val="fr-CA"/>
              </w:rPr>
              <w:t>- et -</w:t>
            </w:r>
          </w:p>
          <w:p w14:paraId="12C156E3" w14:textId="77777777" w:rsidR="005861C9" w:rsidRPr="00B04022" w:rsidRDefault="005861C9">
            <w:pPr>
              <w:rPr>
                <w:lang w:val="fr-CA"/>
              </w:rPr>
            </w:pPr>
          </w:p>
          <w:p w14:paraId="1E2EF652" w14:textId="77777777" w:rsidR="005861C9" w:rsidRPr="00B04022" w:rsidRDefault="000E632F">
            <w:pPr>
              <w:pStyle w:val="SCCLsocParty"/>
              <w:rPr>
                <w:lang w:val="fr-CA"/>
              </w:rPr>
            </w:pPr>
            <w:r w:rsidRPr="00B04022">
              <w:rPr>
                <w:lang w:val="fr-CA"/>
              </w:rPr>
              <w:t>Sa Majesté le Roi</w:t>
            </w:r>
            <w:r w:rsidRPr="00B04022">
              <w:rPr>
                <w:lang w:val="fr-CA"/>
              </w:rPr>
              <w:br/>
            </w:r>
          </w:p>
          <w:p w14:paraId="0AAC5D3C" w14:textId="77777777" w:rsidR="005861C9" w:rsidRPr="00B04022" w:rsidRDefault="000E632F">
            <w:pPr>
              <w:pStyle w:val="SCCLsocPartyRole"/>
              <w:rPr>
                <w:lang w:val="fr-CA"/>
              </w:rPr>
            </w:pPr>
            <w:r w:rsidRPr="00B04022">
              <w:rPr>
                <w:lang w:val="fr-CA"/>
              </w:rPr>
              <w:t>Intimé</w:t>
            </w:r>
          </w:p>
        </w:tc>
      </w:tr>
      <w:tr w:rsidR="00B04022" w:rsidRPr="00E674B5" w14:paraId="08FE896A" w14:textId="77777777" w:rsidTr="00E674B5">
        <w:tc>
          <w:tcPr>
            <w:tcW w:w="2452" w:type="pct"/>
            <w:tcMar>
              <w:top w:w="0" w:type="dxa"/>
              <w:bottom w:w="0" w:type="dxa"/>
            </w:tcMar>
          </w:tcPr>
          <w:p w14:paraId="30FD0CEE" w14:textId="77777777" w:rsidR="00824412" w:rsidRPr="00B04022" w:rsidRDefault="00824412" w:rsidP="00375294">
            <w:pPr>
              <w:rPr>
                <w:lang w:val="fr-CA"/>
              </w:rPr>
            </w:pPr>
          </w:p>
        </w:tc>
        <w:tc>
          <w:tcPr>
            <w:tcW w:w="385" w:type="pct"/>
            <w:tcMar>
              <w:top w:w="0" w:type="dxa"/>
              <w:bottom w:w="0" w:type="dxa"/>
            </w:tcMar>
          </w:tcPr>
          <w:p w14:paraId="76E5C2C6" w14:textId="77777777" w:rsidR="00824412" w:rsidRPr="00B04022" w:rsidRDefault="00824412" w:rsidP="00375294">
            <w:pPr>
              <w:rPr>
                <w:lang w:val="fr-CA"/>
              </w:rPr>
            </w:pPr>
          </w:p>
        </w:tc>
        <w:tc>
          <w:tcPr>
            <w:tcW w:w="2163" w:type="pct"/>
            <w:tcMar>
              <w:top w:w="0" w:type="dxa"/>
              <w:bottom w:w="0" w:type="dxa"/>
            </w:tcMar>
          </w:tcPr>
          <w:p w14:paraId="676E2E99" w14:textId="77777777" w:rsidR="00824412" w:rsidRPr="00B04022" w:rsidRDefault="00824412" w:rsidP="00B408F8">
            <w:pPr>
              <w:rPr>
                <w:lang w:val="fr-CA"/>
              </w:rPr>
            </w:pPr>
          </w:p>
        </w:tc>
      </w:tr>
      <w:tr w:rsidR="00B04022" w:rsidRPr="00E674B5" w14:paraId="7F194C1F" w14:textId="77777777" w:rsidTr="00E674B5">
        <w:tc>
          <w:tcPr>
            <w:tcW w:w="2452" w:type="pct"/>
          </w:tcPr>
          <w:p w14:paraId="27EA553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3D3F12D" w14:textId="77777777" w:rsidR="00824412" w:rsidRPr="006E7BAE" w:rsidRDefault="00824412" w:rsidP="000E632F">
            <w:pPr>
              <w:jc w:val="both"/>
            </w:pPr>
          </w:p>
          <w:p w14:paraId="54D82F27" w14:textId="0ACEADD3" w:rsidR="00824412" w:rsidRDefault="00985007" w:rsidP="000E632F">
            <w:pPr>
              <w:jc w:val="both"/>
            </w:pPr>
            <w:r>
              <w:t xml:space="preserve">The motion to join two files from the Court of Appeal for British Columbia in a single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>, Number</w:t>
            </w:r>
            <w:r>
              <w:t>s</w:t>
            </w:r>
            <w:r w:rsidR="00824412" w:rsidRPr="006E7BAE">
              <w:t xml:space="preserve"> </w:t>
            </w:r>
            <w:r w:rsidR="00824412">
              <w:t>CA49299</w:t>
            </w:r>
            <w:r>
              <w:t xml:space="preserve"> and</w:t>
            </w:r>
            <w:r w:rsidR="00824412">
              <w:t xml:space="preserve"> CA49816</w:t>
            </w:r>
            <w:r w:rsidR="006A02DC">
              <w:t xml:space="preserve">, </w:t>
            </w:r>
            <w:r w:rsidR="00824412" w:rsidRPr="00E674B5">
              <w:rPr>
                <w:rStyle w:val="Hyperlink"/>
                <w:color w:val="000000" w:themeColor="text1"/>
                <w:u w:val="none"/>
              </w:rPr>
              <w:t>2024 BCCA 219</w:t>
            </w:r>
            <w:r w:rsidR="00824412" w:rsidRPr="006E7BAE">
              <w:t xml:space="preserve">, dated </w:t>
            </w:r>
            <w:r w:rsidR="00824412">
              <w:t>June 14, 2024</w:t>
            </w:r>
            <w:r>
              <w:t>,</w:t>
            </w:r>
            <w:r w:rsidR="00824412" w:rsidRPr="006E7BAE">
              <w:t xml:space="preserve"> is </w:t>
            </w:r>
            <w:r w:rsidR="000E632F">
              <w:t>dismissed.</w:t>
            </w:r>
          </w:p>
          <w:p w14:paraId="0495C2EA" w14:textId="77777777" w:rsidR="003F6511" w:rsidRDefault="003F6511" w:rsidP="00011960">
            <w:pPr>
              <w:jc w:val="both"/>
            </w:pPr>
          </w:p>
          <w:p w14:paraId="0063330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5" w:type="pct"/>
          </w:tcPr>
          <w:p w14:paraId="78A92081" w14:textId="77777777" w:rsidR="00824412" w:rsidRPr="000E632F" w:rsidRDefault="00824412" w:rsidP="00417FB7">
            <w:pPr>
              <w:jc w:val="center"/>
              <w:rPr>
                <w:lang w:val="en-US"/>
              </w:rPr>
            </w:pPr>
          </w:p>
        </w:tc>
        <w:tc>
          <w:tcPr>
            <w:tcW w:w="2163" w:type="pct"/>
          </w:tcPr>
          <w:p w14:paraId="0B50DEF7" w14:textId="77777777" w:rsidR="00824412" w:rsidRPr="00C241E1" w:rsidRDefault="00824412" w:rsidP="00C2612E">
            <w:pPr>
              <w:jc w:val="center"/>
              <w:rPr>
                <w:lang w:val="fr-CA"/>
              </w:rPr>
            </w:pPr>
            <w:r w:rsidRPr="00C241E1">
              <w:rPr>
                <w:lang w:val="fr-CA"/>
              </w:rPr>
              <w:t>JUGEMENT</w:t>
            </w:r>
          </w:p>
          <w:p w14:paraId="38867363" w14:textId="77777777" w:rsidR="00824412" w:rsidRPr="00C241E1" w:rsidRDefault="00824412" w:rsidP="00417FB7">
            <w:pPr>
              <w:jc w:val="center"/>
              <w:rPr>
                <w:lang w:val="fr-CA"/>
              </w:rPr>
            </w:pPr>
          </w:p>
          <w:p w14:paraId="190565A6" w14:textId="4D888E7A" w:rsidR="003F6511" w:rsidRPr="00C241E1" w:rsidRDefault="00985007" w:rsidP="0098500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pour joindre deux dossiers de la Cour d’appel de la Colombie-Britannique dans une seule demande d’autorisation d’appel est accueillie. </w:t>
            </w:r>
            <w:r w:rsidR="00824412" w:rsidRPr="00C241E1">
              <w:rPr>
                <w:lang w:val="fr-CA"/>
              </w:rPr>
              <w:t>L</w:t>
            </w:r>
            <w:r w:rsidR="00011960" w:rsidRPr="00C241E1">
              <w:rPr>
                <w:lang w:val="fr-CA"/>
              </w:rPr>
              <w:t>a demande d’autorisation d’appel de l’arrêt de la</w:t>
            </w:r>
            <w:r w:rsidR="00824412" w:rsidRPr="00C241E1">
              <w:rPr>
                <w:lang w:val="fr-CA"/>
              </w:rPr>
              <w:t xml:space="preserve"> Cour d’appel de la Co</w:t>
            </w:r>
            <w:r w:rsidR="00E674B5">
              <w:rPr>
                <w:lang w:val="fr-CA"/>
              </w:rPr>
              <w:t xml:space="preserve">lombie-Britannique (Vancouver), </w:t>
            </w:r>
            <w:r w:rsidR="00824412" w:rsidRPr="00C241E1">
              <w:rPr>
                <w:lang w:val="fr-CA"/>
              </w:rPr>
              <w:t>numéro</w:t>
            </w:r>
            <w:r>
              <w:rPr>
                <w:lang w:val="fr-CA"/>
              </w:rPr>
              <w:t>s</w:t>
            </w:r>
            <w:r w:rsidR="00824412" w:rsidRPr="00C241E1">
              <w:rPr>
                <w:lang w:val="fr-CA"/>
              </w:rPr>
              <w:t xml:space="preserve"> CA49299</w:t>
            </w:r>
            <w:r>
              <w:rPr>
                <w:lang w:val="fr-CA"/>
              </w:rPr>
              <w:t xml:space="preserve"> et</w:t>
            </w:r>
            <w:r w:rsidR="00824412" w:rsidRPr="00C241E1">
              <w:rPr>
                <w:lang w:val="fr-CA"/>
              </w:rPr>
              <w:t xml:space="preserve"> CA49816</w:t>
            </w:r>
            <w:r w:rsidR="006A02DC">
              <w:rPr>
                <w:lang w:val="fr-CA"/>
              </w:rPr>
              <w:t xml:space="preserve">, </w:t>
            </w:r>
            <w:r w:rsidR="00824412" w:rsidRPr="00E674B5">
              <w:rPr>
                <w:rStyle w:val="Hyperlink"/>
                <w:color w:val="000000" w:themeColor="text1"/>
                <w:u w:val="none"/>
                <w:lang w:val="fr-CA"/>
              </w:rPr>
              <w:t>2024 BCCA 219</w:t>
            </w:r>
            <w:r w:rsidR="00824412" w:rsidRPr="00C241E1">
              <w:rPr>
                <w:lang w:val="fr-CA"/>
              </w:rPr>
              <w:t xml:space="preserve">, </w:t>
            </w:r>
            <w:r w:rsidR="00011960" w:rsidRPr="00C241E1">
              <w:rPr>
                <w:lang w:val="fr-CA"/>
              </w:rPr>
              <w:t>daté du</w:t>
            </w:r>
            <w:r w:rsidR="00824412" w:rsidRPr="00C241E1">
              <w:rPr>
                <w:lang w:val="fr-CA"/>
              </w:rPr>
              <w:t xml:space="preserve"> 14 juin 2024, est</w:t>
            </w:r>
            <w:r w:rsidR="000E632F">
              <w:rPr>
                <w:lang w:val="fr-CA"/>
              </w:rPr>
              <w:t xml:space="preserve"> rejetée</w:t>
            </w:r>
            <w:r w:rsidR="00824412" w:rsidRPr="00C241E1">
              <w:rPr>
                <w:lang w:val="fr-CA"/>
              </w:rPr>
              <w:t>.</w:t>
            </w:r>
            <w:r w:rsidR="00011960" w:rsidRPr="00C241E1">
              <w:rPr>
                <w:lang w:val="fr-CA"/>
              </w:rPr>
              <w:t xml:space="preserve"> </w:t>
            </w:r>
          </w:p>
        </w:tc>
      </w:tr>
    </w:tbl>
    <w:p w14:paraId="088A31A8" w14:textId="77777777" w:rsidR="009F436C" w:rsidRPr="00D83B8C" w:rsidRDefault="009F436C" w:rsidP="00382FEC">
      <w:pPr>
        <w:rPr>
          <w:lang w:val="fr-CA"/>
        </w:rPr>
      </w:pPr>
    </w:p>
    <w:p w14:paraId="389FBF31" w14:textId="77777777" w:rsidR="009F436C" w:rsidRDefault="009F436C" w:rsidP="000E632F">
      <w:pPr>
        <w:rPr>
          <w:lang w:val="fr-CA"/>
        </w:rPr>
      </w:pPr>
    </w:p>
    <w:p w14:paraId="63768760" w14:textId="77777777" w:rsidR="000E632F" w:rsidRDefault="000E632F" w:rsidP="000E632F">
      <w:pPr>
        <w:rPr>
          <w:lang w:val="fr-CA"/>
        </w:rPr>
      </w:pPr>
    </w:p>
    <w:p w14:paraId="55346024" w14:textId="77777777" w:rsidR="000E632F" w:rsidRDefault="000E632F" w:rsidP="000E632F">
      <w:pPr>
        <w:rPr>
          <w:lang w:val="fr-CA"/>
        </w:rPr>
      </w:pPr>
    </w:p>
    <w:p w14:paraId="240FBE65" w14:textId="77777777" w:rsidR="00F4624A" w:rsidRPr="00D83B8C" w:rsidRDefault="00F4624A" w:rsidP="00B04022">
      <w:pPr>
        <w:rPr>
          <w:lang w:val="fr-CA"/>
        </w:rPr>
      </w:pPr>
    </w:p>
    <w:p w14:paraId="0B07F0ED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AB26B78" w14:textId="77777777" w:rsidR="008F53F3" w:rsidRPr="00A252FA" w:rsidRDefault="003A37CF" w:rsidP="000E632F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8F53F3" w:rsidRPr="00A252FA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9A382" w14:textId="77777777" w:rsidR="00983D48" w:rsidRDefault="00983D48">
      <w:r>
        <w:separator/>
      </w:r>
    </w:p>
  </w:endnote>
  <w:endnote w:type="continuationSeparator" w:id="0">
    <w:p w14:paraId="1392701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FEF19" w14:textId="77777777" w:rsidR="00983D48" w:rsidRDefault="00983D48">
      <w:r>
        <w:separator/>
      </w:r>
    </w:p>
  </w:footnote>
  <w:footnote w:type="continuationSeparator" w:id="0">
    <w:p w14:paraId="52843A9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9E89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0402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A3D6405" w14:textId="77777777" w:rsidR="008F53F3" w:rsidRDefault="008F53F3" w:rsidP="008F53F3">
    <w:pPr>
      <w:rPr>
        <w:szCs w:val="24"/>
      </w:rPr>
    </w:pPr>
  </w:p>
  <w:p w14:paraId="4032C1E6" w14:textId="77777777" w:rsidR="008F53F3" w:rsidRDefault="008F53F3" w:rsidP="008F53F3">
    <w:pPr>
      <w:rPr>
        <w:szCs w:val="24"/>
      </w:rPr>
    </w:pPr>
  </w:p>
  <w:p w14:paraId="7645633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41435</w:t>
    </w:r>
    <w:r>
      <w:rPr>
        <w:szCs w:val="24"/>
      </w:rPr>
      <w:t>     </w:t>
    </w:r>
  </w:p>
  <w:p w14:paraId="5EFC9DA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19E7D3C" w14:textId="77777777" w:rsidR="0073151A" w:rsidRDefault="0073151A" w:rsidP="0073151A"/>
      <w:p w14:paraId="28372211" w14:textId="77777777" w:rsidR="0073151A" w:rsidRPr="006E7BAE" w:rsidRDefault="0073151A" w:rsidP="0073151A"/>
      <w:p w14:paraId="6622B3A6" w14:textId="77777777" w:rsidR="0073151A" w:rsidRPr="006E7BAE" w:rsidRDefault="0073151A" w:rsidP="0073151A"/>
      <w:p w14:paraId="5C52E076" w14:textId="77777777" w:rsidR="0073151A" w:rsidRPr="006E7BAE" w:rsidRDefault="0073151A" w:rsidP="0073151A"/>
      <w:p w14:paraId="727A040D" w14:textId="77777777" w:rsidR="0073151A" w:rsidRDefault="0073151A" w:rsidP="0073151A"/>
      <w:p w14:paraId="4DFA6A39" w14:textId="77777777" w:rsidR="0073151A" w:rsidRDefault="0073151A" w:rsidP="0073151A"/>
      <w:p w14:paraId="1AC9DE28" w14:textId="77777777" w:rsidR="0073151A" w:rsidRDefault="0073151A" w:rsidP="0073151A"/>
      <w:p w14:paraId="4D5C6904" w14:textId="77777777" w:rsidR="0073151A" w:rsidRDefault="0073151A" w:rsidP="0073151A"/>
      <w:p w14:paraId="6D35990A" w14:textId="77777777" w:rsidR="0073151A" w:rsidRDefault="0073151A" w:rsidP="0073151A"/>
      <w:p w14:paraId="3C3D05A0" w14:textId="77777777" w:rsidR="0073151A" w:rsidRPr="006E7BAE" w:rsidRDefault="0073151A" w:rsidP="0073151A"/>
      <w:p w14:paraId="0C0DA1AC" w14:textId="77777777" w:rsidR="00ED265D" w:rsidRPr="0073151A" w:rsidRDefault="0043563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E632F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35635"/>
    <w:rsid w:val="004943CF"/>
    <w:rsid w:val="004956DA"/>
    <w:rsid w:val="004D4658"/>
    <w:rsid w:val="00543EDD"/>
    <w:rsid w:val="0055345D"/>
    <w:rsid w:val="00563E2C"/>
    <w:rsid w:val="005861C9"/>
    <w:rsid w:val="00587869"/>
    <w:rsid w:val="00612913"/>
    <w:rsid w:val="00614908"/>
    <w:rsid w:val="00650109"/>
    <w:rsid w:val="006A02DC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85007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04022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41E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30E63"/>
    <w:rsid w:val="00E51A61"/>
    <w:rsid w:val="00E674B5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624A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75ED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  <Value>4</Value>
      <Value>5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15891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2024-12-12T05:00:00+00:00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876F7-AC90-439C-8C93-7676C5EDC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0C2B9-F3B2-4387-B153-C493CC6BEDD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85E1CC-17D4-415D-A91D-8BC453FED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2024-12-06T15:11:00Z</dcterms:created>
  <dcterms:modified xsi:type="dcterms:W3CDTF">2024-12-06T15:11:00Z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